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3554" w14:textId="77777777" w:rsidR="0012542C" w:rsidRDefault="0012542C" w:rsidP="0018580E">
      <w:pPr>
        <w:spacing w:line="360" w:lineRule="exact"/>
        <w:ind w:firstLineChars="200" w:firstLine="723"/>
        <w:jc w:val="center"/>
        <w:rPr>
          <w:rFonts w:ascii="宋体" w:eastAsia="宋体" w:hAnsi="宋体"/>
          <w:b/>
          <w:bCs/>
          <w:sz w:val="36"/>
          <w:szCs w:val="36"/>
          <w:lang w:eastAsia="zh-Hans"/>
        </w:rPr>
      </w:pPr>
    </w:p>
    <w:p w14:paraId="10623555" w14:textId="77777777" w:rsidR="0012542C" w:rsidRDefault="00000000" w:rsidP="0018580E">
      <w:pPr>
        <w:spacing w:line="360" w:lineRule="exact"/>
        <w:ind w:firstLineChars="800" w:firstLine="2891"/>
        <w:rPr>
          <w:rFonts w:ascii="楷体" w:eastAsia="楷体" w:hAnsi="楷体" w:cs="楷体"/>
          <w:b/>
          <w:bCs/>
          <w:color w:val="000000"/>
          <w:sz w:val="30"/>
          <w:szCs w:val="30"/>
          <w:lang w:eastAsia="zh-Hans"/>
        </w:rPr>
      </w:pPr>
      <w:r>
        <w:rPr>
          <w:rFonts w:ascii="宋体" w:eastAsia="宋体" w:hAnsi="宋体" w:hint="eastAsia"/>
          <w:b/>
          <w:bCs/>
          <w:sz w:val="36"/>
          <w:szCs w:val="36"/>
          <w:lang w:eastAsia="zh-Hans"/>
        </w:rPr>
        <w:t>写给未来的留言</w:t>
      </w:r>
    </w:p>
    <w:p w14:paraId="10623556" w14:textId="77777777" w:rsidR="0012542C" w:rsidRDefault="0012542C" w:rsidP="0018580E">
      <w:pPr>
        <w:spacing w:line="360" w:lineRule="exact"/>
        <w:ind w:firstLineChars="200" w:firstLine="602"/>
        <w:rPr>
          <w:rFonts w:ascii="楷体" w:eastAsia="楷体" w:hAnsi="楷体" w:cs="楷体"/>
          <w:b/>
          <w:bCs/>
          <w:color w:val="000000"/>
          <w:sz w:val="30"/>
          <w:szCs w:val="30"/>
          <w:lang w:eastAsia="zh-Hans"/>
        </w:rPr>
      </w:pPr>
    </w:p>
    <w:p w14:paraId="10623557" w14:textId="77777777" w:rsidR="0012542C" w:rsidRPr="0018580E" w:rsidRDefault="00000000" w:rsidP="0018580E">
      <w:pPr>
        <w:spacing w:line="360" w:lineRule="exact"/>
        <w:ind w:firstLineChars="200" w:firstLine="422"/>
        <w:rPr>
          <w:rFonts w:asciiTheme="minorEastAsia" w:hAnsiTheme="minorEastAsia"/>
          <w:color w:val="000000"/>
          <w:szCs w:val="21"/>
        </w:rPr>
      </w:pPr>
      <w:r w:rsidRPr="0018580E">
        <w:rPr>
          <w:rFonts w:asciiTheme="minorEastAsia" w:hAnsiTheme="minorEastAsia" w:cs="楷体" w:hint="eastAsia"/>
          <w:b/>
          <w:bCs/>
          <w:color w:val="000000"/>
          <w:szCs w:val="21"/>
          <w:lang w:eastAsia="zh-Hans"/>
        </w:rPr>
        <w:t>【</w:t>
      </w:r>
      <w:r w:rsidRPr="0018580E">
        <w:rPr>
          <w:rFonts w:asciiTheme="minorEastAsia" w:hAnsiTheme="minorEastAsia" w:hint="eastAsia"/>
          <w:color w:val="000000"/>
          <w:szCs w:val="21"/>
          <w:lang w:eastAsia="zh-Hans"/>
        </w:rPr>
        <w:t>字幕</w:t>
      </w:r>
      <w:r w:rsidRPr="0018580E">
        <w:rPr>
          <w:rFonts w:asciiTheme="minorEastAsia" w:hAnsiTheme="minorEastAsia" w:cs="楷体" w:hint="eastAsia"/>
          <w:b/>
          <w:bCs/>
          <w:color w:val="000000"/>
          <w:szCs w:val="21"/>
          <w:lang w:val="zh-TW" w:eastAsia="zh-Hans"/>
        </w:rPr>
        <w:t>】</w:t>
      </w:r>
    </w:p>
    <w:p w14:paraId="10623558" w14:textId="77777777" w:rsidR="0012542C" w:rsidRPr="0018580E" w:rsidRDefault="00000000" w:rsidP="0018580E">
      <w:pPr>
        <w:spacing w:line="360" w:lineRule="exact"/>
        <w:ind w:firstLineChars="200" w:firstLine="420"/>
        <w:rPr>
          <w:rFonts w:asciiTheme="minorEastAsia" w:hAnsiTheme="minorEastAsia"/>
          <w:szCs w:val="21"/>
          <w:lang w:eastAsia="zh-Hans"/>
        </w:rPr>
      </w:pPr>
      <w:r w:rsidRPr="0018580E">
        <w:rPr>
          <w:rFonts w:asciiTheme="minorEastAsia" w:hAnsiTheme="minorEastAsia" w:hint="eastAsia"/>
          <w:szCs w:val="21"/>
          <w:lang w:eastAsia="zh-Hans"/>
        </w:rPr>
        <w:t>2023年12月13日</w:t>
      </w:r>
      <w:r w:rsidRPr="0018580E">
        <w:rPr>
          <w:rFonts w:asciiTheme="minorEastAsia" w:hAnsiTheme="minorEastAsia"/>
          <w:szCs w:val="21"/>
          <w:lang w:eastAsia="zh-Hans"/>
        </w:rPr>
        <w:t>，</w:t>
      </w:r>
      <w:r w:rsidRPr="0018580E">
        <w:rPr>
          <w:rFonts w:asciiTheme="minorEastAsia" w:hAnsiTheme="minorEastAsia" w:hint="eastAsia"/>
          <w:szCs w:val="21"/>
          <w:lang w:eastAsia="zh-Hans"/>
        </w:rPr>
        <w:t>第十个南京大屠杀死难者国家公祭日</w:t>
      </w:r>
      <w:r w:rsidRPr="0018580E">
        <w:rPr>
          <w:rFonts w:asciiTheme="minorEastAsia" w:hAnsiTheme="minorEastAsia"/>
          <w:szCs w:val="21"/>
          <w:lang w:eastAsia="zh-Hans"/>
        </w:rPr>
        <w:t>。</w:t>
      </w:r>
    </w:p>
    <w:p w14:paraId="10623559" w14:textId="77777777" w:rsidR="0012542C" w:rsidRPr="0018580E" w:rsidRDefault="00000000" w:rsidP="0018580E">
      <w:pPr>
        <w:spacing w:line="360" w:lineRule="exact"/>
        <w:ind w:firstLineChars="200" w:firstLine="420"/>
        <w:rPr>
          <w:rFonts w:asciiTheme="minorEastAsia" w:hAnsiTheme="minorEastAsia"/>
          <w:szCs w:val="21"/>
        </w:rPr>
      </w:pPr>
      <w:r w:rsidRPr="0018580E">
        <w:rPr>
          <w:rFonts w:asciiTheme="minorEastAsia" w:hAnsiTheme="minorEastAsia"/>
          <w:szCs w:val="21"/>
          <w:lang w:eastAsia="zh-Hans"/>
        </w:rPr>
        <w:t>2014</w:t>
      </w:r>
      <w:r w:rsidRPr="0018580E">
        <w:rPr>
          <w:rFonts w:asciiTheme="minorEastAsia" w:hAnsiTheme="minorEastAsia" w:hint="eastAsia"/>
          <w:szCs w:val="21"/>
          <w:lang w:eastAsia="zh-Hans"/>
        </w:rPr>
        <w:t>年</w:t>
      </w:r>
      <w:r w:rsidRPr="0018580E">
        <w:rPr>
          <w:rFonts w:asciiTheme="minorEastAsia" w:hAnsiTheme="minorEastAsia"/>
          <w:szCs w:val="21"/>
          <w:lang w:eastAsia="zh-Hans"/>
        </w:rPr>
        <w:t>2</w:t>
      </w:r>
      <w:r w:rsidRPr="0018580E">
        <w:rPr>
          <w:rFonts w:asciiTheme="minorEastAsia" w:hAnsiTheme="minorEastAsia" w:hint="eastAsia"/>
          <w:szCs w:val="21"/>
          <w:lang w:eastAsia="zh-Hans"/>
        </w:rPr>
        <w:t>月</w:t>
      </w:r>
      <w:r w:rsidRPr="0018580E">
        <w:rPr>
          <w:rFonts w:asciiTheme="minorEastAsia" w:hAnsiTheme="minorEastAsia"/>
          <w:szCs w:val="21"/>
          <w:lang w:eastAsia="zh-Hans"/>
        </w:rPr>
        <w:t>27</w:t>
      </w:r>
      <w:r w:rsidRPr="0018580E">
        <w:rPr>
          <w:rFonts w:asciiTheme="minorEastAsia" w:hAnsiTheme="minorEastAsia" w:hint="eastAsia"/>
          <w:szCs w:val="21"/>
          <w:lang w:eastAsia="zh-Hans"/>
        </w:rPr>
        <w:t>日</w:t>
      </w:r>
      <w:r w:rsidRPr="0018580E">
        <w:rPr>
          <w:rFonts w:asciiTheme="minorEastAsia" w:hAnsiTheme="minorEastAsia"/>
          <w:szCs w:val="21"/>
          <w:lang w:eastAsia="zh-Hans"/>
        </w:rPr>
        <w:t>，</w:t>
      </w:r>
      <w:r w:rsidRPr="0018580E">
        <w:rPr>
          <w:rFonts w:asciiTheme="minorEastAsia" w:hAnsiTheme="minorEastAsia" w:hint="eastAsia"/>
          <w:szCs w:val="21"/>
          <w:lang w:eastAsia="zh-Hans"/>
        </w:rPr>
        <w:t>十二届全国人民代表大会常务委员会第七次会议通过决定</w:t>
      </w:r>
      <w:r w:rsidRPr="0018580E">
        <w:rPr>
          <w:rFonts w:asciiTheme="minorEastAsia" w:hAnsiTheme="minorEastAsia"/>
          <w:szCs w:val="21"/>
          <w:lang w:eastAsia="zh-Hans"/>
        </w:rPr>
        <w:t>，</w:t>
      </w:r>
      <w:r w:rsidRPr="0018580E">
        <w:rPr>
          <w:rFonts w:asciiTheme="minorEastAsia" w:hAnsiTheme="minorEastAsia" w:hint="eastAsia"/>
          <w:szCs w:val="21"/>
          <w:lang w:eastAsia="zh-Hans"/>
        </w:rPr>
        <w:t>将</w:t>
      </w:r>
      <w:r w:rsidRPr="0018580E">
        <w:rPr>
          <w:rFonts w:asciiTheme="minorEastAsia" w:hAnsiTheme="minorEastAsia"/>
          <w:szCs w:val="21"/>
          <w:lang w:eastAsia="zh-Hans"/>
        </w:rPr>
        <w:t>12</w:t>
      </w:r>
      <w:r w:rsidRPr="0018580E">
        <w:rPr>
          <w:rFonts w:asciiTheme="minorEastAsia" w:hAnsiTheme="minorEastAsia" w:hint="eastAsia"/>
          <w:szCs w:val="21"/>
          <w:lang w:eastAsia="zh-Hans"/>
        </w:rPr>
        <w:t>月</w:t>
      </w:r>
      <w:r w:rsidRPr="0018580E">
        <w:rPr>
          <w:rFonts w:asciiTheme="minorEastAsia" w:hAnsiTheme="minorEastAsia"/>
          <w:szCs w:val="21"/>
          <w:lang w:eastAsia="zh-Hans"/>
        </w:rPr>
        <w:t>13</w:t>
      </w:r>
      <w:r w:rsidRPr="0018580E">
        <w:rPr>
          <w:rFonts w:asciiTheme="minorEastAsia" w:hAnsiTheme="minorEastAsia" w:hint="eastAsia"/>
          <w:szCs w:val="21"/>
          <w:lang w:eastAsia="zh-Hans"/>
        </w:rPr>
        <w:t>日设立为南京大屠杀死难者国家公祭日</w:t>
      </w:r>
      <w:r w:rsidRPr="0018580E">
        <w:rPr>
          <w:rFonts w:asciiTheme="minorEastAsia" w:hAnsiTheme="minorEastAsia"/>
          <w:szCs w:val="21"/>
          <w:lang w:eastAsia="zh-Hans"/>
        </w:rPr>
        <w:t>。</w:t>
      </w:r>
      <w:r w:rsidRPr="0018580E">
        <w:rPr>
          <w:rFonts w:asciiTheme="minorEastAsia" w:hAnsiTheme="minorEastAsia" w:hint="eastAsia"/>
          <w:szCs w:val="21"/>
        </w:rPr>
        <w:t>侵华日军南京大屠杀遇难同胞</w:t>
      </w:r>
      <w:r w:rsidRPr="0018580E">
        <w:rPr>
          <w:rFonts w:asciiTheme="minorEastAsia" w:hAnsiTheme="minorEastAsia" w:hint="eastAsia"/>
          <w:szCs w:val="21"/>
          <w:lang w:eastAsia="zh-Hans"/>
        </w:rPr>
        <w:t>纪念馆成为</w:t>
      </w:r>
      <w:r w:rsidRPr="0018580E">
        <w:rPr>
          <w:rFonts w:asciiTheme="minorEastAsia" w:hAnsiTheme="minorEastAsia" w:hint="eastAsia"/>
          <w:szCs w:val="21"/>
        </w:rPr>
        <w:t>南京大屠杀死难者</w:t>
      </w:r>
      <w:r w:rsidRPr="0018580E">
        <w:rPr>
          <w:rFonts w:asciiTheme="minorEastAsia" w:hAnsiTheme="minorEastAsia"/>
          <w:szCs w:val="21"/>
        </w:rPr>
        <w:t>国家</w:t>
      </w:r>
      <w:proofErr w:type="gramStart"/>
      <w:r w:rsidRPr="0018580E">
        <w:rPr>
          <w:rFonts w:asciiTheme="minorEastAsia" w:hAnsiTheme="minorEastAsia"/>
          <w:szCs w:val="21"/>
        </w:rPr>
        <w:t>公祭日主办</w:t>
      </w:r>
      <w:proofErr w:type="gramEnd"/>
      <w:r w:rsidRPr="0018580E">
        <w:rPr>
          <w:rFonts w:asciiTheme="minorEastAsia" w:hAnsiTheme="minorEastAsia"/>
          <w:szCs w:val="21"/>
        </w:rPr>
        <w:t>地。</w:t>
      </w:r>
    </w:p>
    <w:p w14:paraId="1062355A" w14:textId="77777777" w:rsidR="0012542C" w:rsidRPr="0018580E" w:rsidRDefault="00000000" w:rsidP="0018580E">
      <w:pPr>
        <w:spacing w:line="360" w:lineRule="exact"/>
        <w:ind w:firstLineChars="200" w:firstLine="420"/>
        <w:rPr>
          <w:rFonts w:asciiTheme="minorEastAsia" w:hAnsiTheme="minorEastAsia"/>
          <w:szCs w:val="21"/>
          <w:lang w:eastAsia="zh-Hans"/>
        </w:rPr>
      </w:pPr>
      <w:r w:rsidRPr="0018580E">
        <w:rPr>
          <w:rFonts w:asciiTheme="minorEastAsia" w:hAnsiTheme="minorEastAsia" w:hint="eastAsia"/>
          <w:szCs w:val="21"/>
          <w:lang w:eastAsia="zh-Hans"/>
        </w:rPr>
        <w:t>十年来</w:t>
      </w:r>
      <w:r w:rsidRPr="0018580E">
        <w:rPr>
          <w:rFonts w:asciiTheme="minorEastAsia" w:hAnsiTheme="minorEastAsia"/>
          <w:szCs w:val="21"/>
          <w:lang w:eastAsia="zh-Hans"/>
        </w:rPr>
        <w:t>，</w:t>
      </w:r>
      <w:r w:rsidRPr="0018580E">
        <w:rPr>
          <w:rFonts w:asciiTheme="minorEastAsia" w:hAnsiTheme="minorEastAsia" w:hint="eastAsia"/>
          <w:szCs w:val="21"/>
          <w:lang w:eastAsia="zh-Hans"/>
        </w:rPr>
        <w:t>从世界各地来到侵华日军南京大屠杀遇难同胞纪念馆的参观者累计超过</w:t>
      </w:r>
      <w:r w:rsidRPr="0018580E">
        <w:rPr>
          <w:rFonts w:asciiTheme="minorEastAsia" w:hAnsiTheme="minorEastAsia"/>
          <w:szCs w:val="21"/>
          <w:lang w:eastAsia="zh-Hans"/>
        </w:rPr>
        <w:t>6000</w:t>
      </w:r>
      <w:r w:rsidRPr="0018580E">
        <w:rPr>
          <w:rFonts w:asciiTheme="minorEastAsia" w:hAnsiTheme="minorEastAsia" w:hint="eastAsia"/>
          <w:szCs w:val="21"/>
          <w:lang w:eastAsia="zh-Hans"/>
        </w:rPr>
        <w:t>万</w:t>
      </w:r>
      <w:r w:rsidRPr="0018580E">
        <w:rPr>
          <w:rFonts w:asciiTheme="minorEastAsia" w:hAnsiTheme="minorEastAsia"/>
          <w:szCs w:val="21"/>
          <w:lang w:eastAsia="zh-Hans"/>
        </w:rPr>
        <w:t>。</w:t>
      </w:r>
    </w:p>
    <w:p w14:paraId="1062355B" w14:textId="77777777" w:rsidR="0012542C" w:rsidRPr="0018580E" w:rsidRDefault="00000000" w:rsidP="0018580E">
      <w:pPr>
        <w:spacing w:line="360" w:lineRule="exact"/>
        <w:ind w:firstLineChars="200" w:firstLine="420"/>
        <w:rPr>
          <w:rFonts w:asciiTheme="minorEastAsia" w:hAnsiTheme="minorEastAsia"/>
          <w:szCs w:val="21"/>
        </w:rPr>
      </w:pPr>
      <w:r w:rsidRPr="0018580E">
        <w:rPr>
          <w:rFonts w:asciiTheme="minorEastAsia" w:hAnsiTheme="minorEastAsia"/>
          <w:szCs w:val="21"/>
        </w:rPr>
        <w:t>来这里参观的人们，可能带来了一封信，一束花，一行泪</w:t>
      </w:r>
      <w:r w:rsidRPr="0018580E">
        <w:rPr>
          <w:rFonts w:asciiTheme="minorEastAsia" w:hAnsiTheme="minorEastAsia" w:hint="eastAsia"/>
          <w:szCs w:val="21"/>
          <w:lang w:eastAsia="zh-Hans"/>
        </w:rPr>
        <w:t>……</w:t>
      </w:r>
      <w:r w:rsidRPr="0018580E">
        <w:rPr>
          <w:rFonts w:asciiTheme="minorEastAsia" w:hAnsiTheme="minorEastAsia"/>
          <w:szCs w:val="21"/>
        </w:rPr>
        <w:t>离开的时候他们又会留下什么呢？</w:t>
      </w:r>
    </w:p>
    <w:p w14:paraId="1062355C" w14:textId="77777777" w:rsidR="0012542C" w:rsidRPr="0018580E" w:rsidRDefault="0012542C" w:rsidP="0018580E">
      <w:pPr>
        <w:spacing w:line="360" w:lineRule="exact"/>
        <w:ind w:firstLineChars="200" w:firstLine="420"/>
        <w:rPr>
          <w:rFonts w:asciiTheme="minorEastAsia" w:hAnsiTheme="minorEastAsia"/>
          <w:szCs w:val="21"/>
        </w:rPr>
      </w:pPr>
    </w:p>
    <w:p w14:paraId="1062355D" w14:textId="77777777" w:rsidR="0012542C" w:rsidRPr="0018580E" w:rsidRDefault="00000000" w:rsidP="0018580E">
      <w:pPr>
        <w:spacing w:line="360" w:lineRule="exact"/>
        <w:ind w:firstLineChars="200" w:firstLine="422"/>
        <w:rPr>
          <w:rFonts w:asciiTheme="minorEastAsia" w:hAnsiTheme="minorEastAsia"/>
          <w:b/>
          <w:bCs/>
          <w:szCs w:val="21"/>
          <w:lang w:eastAsia="zh-Hans"/>
        </w:rPr>
      </w:pPr>
      <w:r w:rsidRPr="0018580E">
        <w:rPr>
          <w:rFonts w:asciiTheme="minorEastAsia" w:hAnsiTheme="minorEastAsia" w:hint="eastAsia"/>
          <w:b/>
          <w:bCs/>
          <w:szCs w:val="21"/>
        </w:rPr>
        <w:t>【</w:t>
      </w:r>
      <w:r w:rsidRPr="0018580E">
        <w:rPr>
          <w:rFonts w:asciiTheme="minorEastAsia" w:hAnsiTheme="minorEastAsia" w:hint="eastAsia"/>
          <w:b/>
          <w:bCs/>
          <w:szCs w:val="21"/>
          <w:lang w:eastAsia="zh-Hans"/>
        </w:rPr>
        <w:t>出片名</w:t>
      </w:r>
      <w:r w:rsidRPr="0018580E">
        <w:rPr>
          <w:rFonts w:asciiTheme="minorEastAsia" w:hAnsiTheme="minorEastAsia"/>
          <w:b/>
          <w:bCs/>
          <w:szCs w:val="21"/>
          <w:lang w:eastAsia="zh-Hans"/>
        </w:rPr>
        <w:t>：</w:t>
      </w:r>
      <w:r w:rsidRPr="0018580E">
        <w:rPr>
          <w:rFonts w:asciiTheme="minorEastAsia" w:hAnsiTheme="minorEastAsia" w:hint="eastAsia"/>
          <w:b/>
          <w:bCs/>
          <w:szCs w:val="21"/>
          <w:lang w:eastAsia="zh-Hans"/>
        </w:rPr>
        <w:t>写给未来的留言</w:t>
      </w:r>
      <w:r w:rsidRPr="0018580E">
        <w:rPr>
          <w:rFonts w:asciiTheme="minorEastAsia" w:hAnsiTheme="minorEastAsia" w:hint="eastAsia"/>
          <w:b/>
          <w:bCs/>
          <w:szCs w:val="21"/>
        </w:rPr>
        <w:t>】</w:t>
      </w:r>
    </w:p>
    <w:p w14:paraId="1062355E" w14:textId="77777777" w:rsidR="0012542C" w:rsidRPr="0018580E" w:rsidRDefault="0012542C" w:rsidP="0018580E">
      <w:pPr>
        <w:spacing w:line="360" w:lineRule="exact"/>
        <w:ind w:firstLineChars="200" w:firstLine="420"/>
        <w:rPr>
          <w:rFonts w:asciiTheme="minorEastAsia" w:hAnsiTheme="minorEastAsia"/>
          <w:szCs w:val="21"/>
        </w:rPr>
      </w:pPr>
    </w:p>
    <w:p w14:paraId="1062355F" w14:textId="77777777" w:rsidR="0012542C" w:rsidRPr="0018580E" w:rsidRDefault="00000000" w:rsidP="0018580E">
      <w:pPr>
        <w:spacing w:line="360" w:lineRule="exact"/>
        <w:ind w:firstLineChars="200" w:firstLine="420"/>
        <w:rPr>
          <w:rFonts w:asciiTheme="minorEastAsia" w:hAnsiTheme="minorEastAsia"/>
          <w:szCs w:val="21"/>
        </w:rPr>
      </w:pPr>
      <w:r w:rsidRPr="0018580E">
        <w:rPr>
          <w:rFonts w:asciiTheme="minorEastAsia" w:hAnsiTheme="minorEastAsia" w:hint="eastAsia"/>
          <w:szCs w:val="21"/>
        </w:rPr>
        <w:t>【留言</w:t>
      </w:r>
      <w:r w:rsidRPr="0018580E">
        <w:rPr>
          <w:rFonts w:asciiTheme="minorEastAsia" w:hAnsiTheme="minorEastAsia"/>
          <w:szCs w:val="21"/>
        </w:rPr>
        <w:t>、</w:t>
      </w:r>
      <w:r w:rsidRPr="0018580E">
        <w:rPr>
          <w:rFonts w:asciiTheme="minorEastAsia" w:hAnsiTheme="minorEastAsia" w:hint="eastAsia"/>
          <w:szCs w:val="21"/>
          <w:lang w:eastAsia="zh-Hans"/>
        </w:rPr>
        <w:t>配音</w:t>
      </w:r>
      <w:r w:rsidRPr="0018580E">
        <w:rPr>
          <w:rFonts w:asciiTheme="minorEastAsia" w:hAnsiTheme="minorEastAsia" w:hint="eastAsia"/>
          <w:szCs w:val="21"/>
        </w:rPr>
        <w:t>】</w:t>
      </w:r>
    </w:p>
    <w:p w14:paraId="10623560" w14:textId="77777777" w:rsidR="0012542C" w:rsidRPr="0018580E" w:rsidRDefault="00000000" w:rsidP="0018580E">
      <w:pPr>
        <w:numPr>
          <w:ilvl w:val="0"/>
          <w:numId w:val="1"/>
        </w:numPr>
        <w:spacing w:line="360" w:lineRule="exact"/>
        <w:ind w:firstLineChars="200" w:firstLine="420"/>
        <w:rPr>
          <w:rFonts w:asciiTheme="minorEastAsia" w:hAnsiTheme="minorEastAsia"/>
          <w:szCs w:val="21"/>
          <w:lang w:eastAsia="zh-Hans"/>
        </w:rPr>
      </w:pPr>
      <w:r w:rsidRPr="0018580E">
        <w:rPr>
          <w:rFonts w:asciiTheme="minorEastAsia" w:hAnsiTheme="minorEastAsia" w:hint="eastAsia"/>
          <w:szCs w:val="21"/>
        </w:rPr>
        <w:t>我一直以为这段悲痛的历史已经距我们十分遥远，但当我在参观过程中鼻子一次次酸涩，眼睛一次次湿润时，我明白，即使岁月流逝，有些东西始终是我们作为中国人的本能。感谢很多人的记录，我想这段参观时间注定令每一个来到这里的人难以忘怀。</w:t>
      </w:r>
      <w:r w:rsidRPr="0018580E">
        <w:rPr>
          <w:rFonts w:asciiTheme="minorEastAsia" w:hAnsiTheme="minorEastAsia"/>
          <w:szCs w:val="21"/>
        </w:rPr>
        <w:t>——</w:t>
      </w:r>
      <w:r w:rsidRPr="0018580E">
        <w:rPr>
          <w:rFonts w:asciiTheme="minorEastAsia" w:hAnsiTheme="minorEastAsia" w:hint="eastAsia"/>
          <w:szCs w:val="21"/>
        </w:rPr>
        <w:t>叶宇晨</w:t>
      </w:r>
      <w:r w:rsidRPr="0018580E">
        <w:rPr>
          <w:rFonts w:asciiTheme="minorEastAsia" w:hAnsiTheme="minorEastAsia"/>
          <w:szCs w:val="21"/>
        </w:rPr>
        <w:t>，22</w:t>
      </w:r>
      <w:r w:rsidRPr="0018580E">
        <w:rPr>
          <w:rFonts w:asciiTheme="minorEastAsia" w:hAnsiTheme="minorEastAsia" w:hint="eastAsia"/>
          <w:szCs w:val="21"/>
          <w:lang w:eastAsia="zh-Hans"/>
        </w:rPr>
        <w:t>岁</w:t>
      </w:r>
    </w:p>
    <w:p w14:paraId="10623561" w14:textId="77777777" w:rsidR="0012542C" w:rsidRPr="0018580E" w:rsidRDefault="00000000" w:rsidP="0018580E">
      <w:pPr>
        <w:numPr>
          <w:ilvl w:val="0"/>
          <w:numId w:val="1"/>
        </w:numPr>
        <w:spacing w:line="360" w:lineRule="exact"/>
        <w:ind w:firstLineChars="200" w:firstLine="420"/>
        <w:rPr>
          <w:rFonts w:asciiTheme="minorEastAsia" w:hAnsiTheme="minorEastAsia"/>
          <w:szCs w:val="21"/>
          <w:lang w:eastAsia="zh-Hans"/>
        </w:rPr>
      </w:pPr>
      <w:r w:rsidRPr="0018580E">
        <w:rPr>
          <w:rFonts w:asciiTheme="minorEastAsia" w:hAnsiTheme="minorEastAsia" w:hint="eastAsia"/>
          <w:szCs w:val="21"/>
        </w:rPr>
        <w:t>我们是死难者</w:t>
      </w:r>
      <w:proofErr w:type="gramStart"/>
      <w:r w:rsidRPr="0018580E">
        <w:rPr>
          <w:rFonts w:asciiTheme="minorEastAsia" w:hAnsiTheme="minorEastAsia" w:hint="eastAsia"/>
          <w:szCs w:val="21"/>
        </w:rPr>
        <w:t>刘寿金</w:t>
      </w:r>
      <w:proofErr w:type="gramEnd"/>
      <w:r w:rsidRPr="0018580E">
        <w:rPr>
          <w:rFonts w:asciiTheme="minorEastAsia" w:hAnsiTheme="minorEastAsia" w:hint="eastAsia"/>
          <w:szCs w:val="21"/>
        </w:rPr>
        <w:t>、刘寿银、刘氏的后代，特来凭吊、寄托哀思。牢记历史，勿忘国耻家仇，振兴中华。</w:t>
      </w:r>
      <w:r w:rsidRPr="0018580E">
        <w:rPr>
          <w:rFonts w:asciiTheme="minorEastAsia" w:hAnsiTheme="minorEastAsia"/>
          <w:szCs w:val="21"/>
        </w:rPr>
        <w:t>——</w:t>
      </w:r>
      <w:proofErr w:type="gramStart"/>
      <w:r w:rsidRPr="0018580E">
        <w:rPr>
          <w:rFonts w:asciiTheme="minorEastAsia" w:hAnsiTheme="minorEastAsia" w:hint="eastAsia"/>
          <w:szCs w:val="21"/>
        </w:rPr>
        <w:t>刘</w:t>
      </w:r>
      <w:r w:rsidRPr="0018580E">
        <w:rPr>
          <w:rFonts w:asciiTheme="minorEastAsia" w:hAnsiTheme="minorEastAsia" w:hint="eastAsia"/>
          <w:szCs w:val="21"/>
          <w:lang w:eastAsia="zh-Hans"/>
        </w:rPr>
        <w:t>惠琴</w:t>
      </w:r>
      <w:r w:rsidRPr="0018580E">
        <w:rPr>
          <w:rFonts w:asciiTheme="minorEastAsia" w:hAnsiTheme="minorEastAsia" w:hint="eastAsia"/>
          <w:szCs w:val="21"/>
        </w:rPr>
        <w:t>等</w:t>
      </w:r>
      <w:proofErr w:type="gramEnd"/>
      <w:r w:rsidRPr="0018580E">
        <w:rPr>
          <w:rFonts w:asciiTheme="minorEastAsia" w:hAnsiTheme="minorEastAsia" w:hint="eastAsia"/>
          <w:szCs w:val="21"/>
        </w:rPr>
        <w:t>四人</w:t>
      </w:r>
    </w:p>
    <w:p w14:paraId="10623562" w14:textId="77777777" w:rsidR="0012542C" w:rsidRPr="0018580E" w:rsidRDefault="00000000" w:rsidP="0018580E">
      <w:pPr>
        <w:numPr>
          <w:ilvl w:val="0"/>
          <w:numId w:val="1"/>
        </w:numPr>
        <w:spacing w:line="360" w:lineRule="exact"/>
        <w:ind w:firstLineChars="200" w:firstLine="420"/>
        <w:rPr>
          <w:rFonts w:asciiTheme="minorEastAsia" w:hAnsiTheme="minorEastAsia"/>
          <w:szCs w:val="21"/>
        </w:rPr>
      </w:pPr>
      <w:r w:rsidRPr="0018580E">
        <w:rPr>
          <w:rFonts w:asciiTheme="minorEastAsia" w:hAnsiTheme="minorEastAsia" w:hint="eastAsia"/>
          <w:szCs w:val="21"/>
          <w:lang w:eastAsia="zh-Hans"/>
        </w:rPr>
        <w:t>历史的那一抹血色不应被忘却</w:t>
      </w:r>
      <w:r w:rsidRPr="0018580E">
        <w:rPr>
          <w:rFonts w:asciiTheme="minorEastAsia" w:hAnsiTheme="minorEastAsia"/>
          <w:szCs w:val="21"/>
          <w:lang w:eastAsia="zh-Hans"/>
        </w:rPr>
        <w:t>，</w:t>
      </w:r>
      <w:r w:rsidRPr="0018580E">
        <w:rPr>
          <w:rFonts w:asciiTheme="minorEastAsia" w:hAnsiTheme="minorEastAsia" w:hint="eastAsia"/>
          <w:szCs w:val="21"/>
          <w:lang w:eastAsia="zh-Hans"/>
        </w:rPr>
        <w:t>我们目睹残阳逝去</w:t>
      </w:r>
      <w:r w:rsidRPr="0018580E">
        <w:rPr>
          <w:rFonts w:asciiTheme="minorEastAsia" w:hAnsiTheme="minorEastAsia"/>
          <w:szCs w:val="21"/>
          <w:lang w:eastAsia="zh-Hans"/>
        </w:rPr>
        <w:t>，</w:t>
      </w:r>
      <w:r w:rsidRPr="0018580E">
        <w:rPr>
          <w:rFonts w:asciiTheme="minorEastAsia" w:hAnsiTheme="minorEastAsia" w:hint="eastAsia"/>
          <w:szCs w:val="21"/>
          <w:lang w:eastAsia="zh-Hans"/>
        </w:rPr>
        <w:t>必将还以朝阳的新生</w:t>
      </w:r>
      <w:r w:rsidRPr="0018580E">
        <w:rPr>
          <w:rFonts w:asciiTheme="minorEastAsia" w:hAnsiTheme="minorEastAsia"/>
          <w:szCs w:val="21"/>
          <w:lang w:eastAsia="zh-Hans"/>
        </w:rPr>
        <w:t>。——</w:t>
      </w:r>
      <w:r w:rsidRPr="0018580E">
        <w:rPr>
          <w:rFonts w:asciiTheme="minorEastAsia" w:hAnsiTheme="minorEastAsia" w:hint="eastAsia"/>
          <w:szCs w:val="21"/>
          <w:lang w:eastAsia="zh-Hans"/>
        </w:rPr>
        <w:t>汪越</w:t>
      </w:r>
      <w:r w:rsidRPr="0018580E">
        <w:rPr>
          <w:rFonts w:asciiTheme="minorEastAsia" w:hAnsiTheme="minorEastAsia"/>
          <w:szCs w:val="21"/>
          <w:lang w:eastAsia="zh-Hans"/>
        </w:rPr>
        <w:t>，19</w:t>
      </w:r>
      <w:r w:rsidRPr="0018580E">
        <w:rPr>
          <w:rFonts w:asciiTheme="minorEastAsia" w:hAnsiTheme="minorEastAsia" w:hint="eastAsia"/>
          <w:szCs w:val="21"/>
          <w:lang w:eastAsia="zh-Hans"/>
        </w:rPr>
        <w:t>岁</w:t>
      </w:r>
      <w:r w:rsidRPr="0018580E">
        <w:rPr>
          <w:rFonts w:asciiTheme="minorEastAsia" w:hAnsiTheme="minorEastAsia"/>
          <w:szCs w:val="21"/>
          <w:lang w:eastAsia="zh-Hans"/>
        </w:rPr>
        <w:t>。</w:t>
      </w:r>
    </w:p>
    <w:p w14:paraId="10623563" w14:textId="77777777" w:rsidR="0012542C" w:rsidRPr="0018580E" w:rsidRDefault="00000000" w:rsidP="0018580E">
      <w:pPr>
        <w:numPr>
          <w:ilvl w:val="0"/>
          <w:numId w:val="1"/>
        </w:numPr>
        <w:spacing w:line="360" w:lineRule="exact"/>
        <w:ind w:firstLineChars="200" w:firstLine="420"/>
        <w:rPr>
          <w:rFonts w:asciiTheme="minorEastAsia" w:hAnsiTheme="minorEastAsia"/>
          <w:szCs w:val="21"/>
          <w:lang w:eastAsia="zh-Hans"/>
        </w:rPr>
      </w:pPr>
      <w:r w:rsidRPr="0018580E">
        <w:rPr>
          <w:rFonts w:asciiTheme="minorEastAsia" w:hAnsiTheme="minorEastAsia"/>
          <w:szCs w:val="21"/>
        </w:rPr>
        <w:t>这里的一切充满了悲伤，沉重，惨痛。但这里驻足的人们，沉思的人们，让我看到了希望。永远有人在铭记，伤痛便少</w:t>
      </w:r>
      <w:proofErr w:type="gramStart"/>
      <w:r w:rsidRPr="0018580E">
        <w:rPr>
          <w:rFonts w:asciiTheme="minorEastAsia" w:hAnsiTheme="minorEastAsia"/>
          <w:szCs w:val="21"/>
        </w:rPr>
        <w:t>一</w:t>
      </w:r>
      <w:proofErr w:type="gramEnd"/>
      <w:r w:rsidRPr="0018580E">
        <w:rPr>
          <w:rFonts w:asciiTheme="minorEastAsia" w:hAnsiTheme="minorEastAsia"/>
          <w:szCs w:val="21"/>
        </w:rPr>
        <w:t>分机会重演。</w:t>
      </w:r>
      <w:r w:rsidRPr="0018580E">
        <w:rPr>
          <w:rFonts w:asciiTheme="minorEastAsia" w:hAnsiTheme="minorEastAsia" w:hint="eastAsia"/>
          <w:szCs w:val="21"/>
        </w:rPr>
        <w:t>——</w:t>
      </w:r>
      <w:r w:rsidRPr="0018580E">
        <w:rPr>
          <w:rFonts w:asciiTheme="minorEastAsia" w:hAnsiTheme="minorEastAsia"/>
          <w:szCs w:val="21"/>
        </w:rPr>
        <w:t>郑淇壬，15</w:t>
      </w:r>
      <w:r w:rsidRPr="0018580E">
        <w:rPr>
          <w:rFonts w:asciiTheme="minorEastAsia" w:hAnsiTheme="minorEastAsia" w:hint="eastAsia"/>
          <w:szCs w:val="21"/>
          <w:lang w:eastAsia="zh-Hans"/>
        </w:rPr>
        <w:t>岁</w:t>
      </w:r>
    </w:p>
    <w:p w14:paraId="10623564" w14:textId="77777777" w:rsidR="0012542C" w:rsidRPr="0018580E" w:rsidRDefault="00000000" w:rsidP="0018580E">
      <w:pPr>
        <w:spacing w:line="360" w:lineRule="exact"/>
        <w:ind w:firstLineChars="200" w:firstLine="420"/>
        <w:rPr>
          <w:rFonts w:asciiTheme="minorEastAsia" w:hAnsiTheme="minorEastAsia"/>
          <w:szCs w:val="21"/>
          <w:lang w:eastAsia="zh-Hans"/>
        </w:rPr>
      </w:pPr>
      <w:r w:rsidRPr="0018580E">
        <w:rPr>
          <w:rFonts w:asciiTheme="minorEastAsia" w:hAnsiTheme="minorEastAsia"/>
          <w:szCs w:val="21"/>
          <w:lang w:eastAsia="zh-Hans"/>
        </w:rPr>
        <w:t>6、</w:t>
      </w:r>
      <w:r w:rsidRPr="0018580E">
        <w:rPr>
          <w:rFonts w:asciiTheme="minorEastAsia" w:hAnsiTheme="minorEastAsia" w:hint="eastAsia"/>
          <w:szCs w:val="21"/>
          <w:lang w:eastAsia="zh-Hans"/>
        </w:rPr>
        <w:t>我们不是生活在一个和平的时代</w:t>
      </w:r>
      <w:r w:rsidRPr="0018580E">
        <w:rPr>
          <w:rFonts w:asciiTheme="minorEastAsia" w:hAnsiTheme="minorEastAsia"/>
          <w:szCs w:val="21"/>
          <w:lang w:eastAsia="zh-Hans"/>
        </w:rPr>
        <w:t>，</w:t>
      </w:r>
      <w:r w:rsidRPr="0018580E">
        <w:rPr>
          <w:rFonts w:asciiTheme="minorEastAsia" w:hAnsiTheme="minorEastAsia" w:hint="eastAsia"/>
          <w:szCs w:val="21"/>
          <w:lang w:eastAsia="zh-Hans"/>
        </w:rPr>
        <w:t>我们只是生活在一个和平的国度</w:t>
      </w:r>
      <w:r w:rsidRPr="0018580E">
        <w:rPr>
          <w:rFonts w:asciiTheme="minorEastAsia" w:hAnsiTheme="minorEastAsia"/>
          <w:szCs w:val="21"/>
          <w:lang w:eastAsia="zh-Hans"/>
        </w:rPr>
        <w:t>。——</w:t>
      </w:r>
      <w:r w:rsidRPr="0018580E">
        <w:rPr>
          <w:rFonts w:asciiTheme="minorEastAsia" w:hAnsiTheme="minorEastAsia" w:hint="eastAsia"/>
          <w:szCs w:val="21"/>
          <w:lang w:eastAsia="zh-Hans"/>
        </w:rPr>
        <w:t>刘迪</w:t>
      </w:r>
      <w:r w:rsidRPr="0018580E">
        <w:rPr>
          <w:rFonts w:asciiTheme="minorEastAsia" w:hAnsiTheme="minorEastAsia"/>
          <w:szCs w:val="21"/>
          <w:lang w:eastAsia="zh-Hans"/>
        </w:rPr>
        <w:t>，19</w:t>
      </w:r>
      <w:r w:rsidRPr="0018580E">
        <w:rPr>
          <w:rFonts w:asciiTheme="minorEastAsia" w:hAnsiTheme="minorEastAsia" w:hint="eastAsia"/>
          <w:szCs w:val="21"/>
          <w:lang w:eastAsia="zh-Hans"/>
        </w:rPr>
        <w:t>岁</w:t>
      </w:r>
    </w:p>
    <w:p w14:paraId="10623565" w14:textId="77777777" w:rsidR="0012542C" w:rsidRPr="0018580E" w:rsidRDefault="00000000" w:rsidP="0018580E">
      <w:pPr>
        <w:spacing w:line="360" w:lineRule="exact"/>
        <w:ind w:firstLineChars="200" w:firstLine="420"/>
        <w:rPr>
          <w:rFonts w:asciiTheme="minorEastAsia" w:hAnsiTheme="minorEastAsia"/>
          <w:szCs w:val="21"/>
          <w:lang w:eastAsia="zh-Hans"/>
        </w:rPr>
      </w:pPr>
      <w:r w:rsidRPr="0018580E">
        <w:rPr>
          <w:rFonts w:asciiTheme="minorEastAsia" w:hAnsiTheme="minorEastAsia"/>
          <w:szCs w:val="21"/>
          <w:lang w:eastAsia="zh-Hans"/>
        </w:rPr>
        <w:t>7、</w:t>
      </w:r>
      <w:r w:rsidRPr="0018580E">
        <w:rPr>
          <w:rFonts w:asciiTheme="minorEastAsia" w:hAnsiTheme="minorEastAsia" w:hint="eastAsia"/>
          <w:szCs w:val="21"/>
          <w:lang w:eastAsia="zh-Hans"/>
        </w:rPr>
        <w:t>铭记历史是我辈青年使命</w:t>
      </w:r>
      <w:r w:rsidRPr="0018580E">
        <w:rPr>
          <w:rFonts w:asciiTheme="minorEastAsia" w:hAnsiTheme="minorEastAsia"/>
          <w:szCs w:val="21"/>
          <w:lang w:eastAsia="zh-Hans"/>
        </w:rPr>
        <w:t>，</w:t>
      </w:r>
      <w:r w:rsidRPr="0018580E">
        <w:rPr>
          <w:rFonts w:asciiTheme="minorEastAsia" w:hAnsiTheme="minorEastAsia" w:hint="eastAsia"/>
          <w:szCs w:val="21"/>
          <w:lang w:eastAsia="zh-Hans"/>
        </w:rPr>
        <w:t>勿忘国耻更是激励我们向上的动力</w:t>
      </w:r>
      <w:r w:rsidRPr="0018580E">
        <w:rPr>
          <w:rFonts w:asciiTheme="minorEastAsia" w:hAnsiTheme="minorEastAsia"/>
          <w:szCs w:val="21"/>
          <w:lang w:eastAsia="zh-Hans"/>
        </w:rPr>
        <w:t>，</w:t>
      </w:r>
      <w:r w:rsidRPr="0018580E">
        <w:rPr>
          <w:rFonts w:asciiTheme="minorEastAsia" w:hAnsiTheme="minorEastAsia" w:hint="eastAsia"/>
          <w:szCs w:val="21"/>
          <w:lang w:eastAsia="zh-Hans"/>
        </w:rPr>
        <w:t>心中久久回响</w:t>
      </w:r>
      <w:r w:rsidRPr="0018580E">
        <w:rPr>
          <w:rFonts w:asciiTheme="minorEastAsia" w:hAnsiTheme="minorEastAsia"/>
          <w:szCs w:val="21"/>
          <w:lang w:eastAsia="zh-Hans"/>
        </w:rPr>
        <w:t>：</w:t>
      </w:r>
      <w:r w:rsidRPr="0018580E">
        <w:rPr>
          <w:rFonts w:asciiTheme="minorEastAsia" w:hAnsiTheme="minorEastAsia" w:hint="eastAsia"/>
          <w:szCs w:val="21"/>
          <w:lang w:eastAsia="zh-Hans"/>
        </w:rPr>
        <w:t>“你是什么</w:t>
      </w:r>
      <w:r w:rsidRPr="0018580E">
        <w:rPr>
          <w:rFonts w:asciiTheme="minorEastAsia" w:hAnsiTheme="minorEastAsia"/>
          <w:szCs w:val="21"/>
          <w:lang w:eastAsia="zh-Hans"/>
        </w:rPr>
        <w:t>，</w:t>
      </w:r>
      <w:r w:rsidRPr="0018580E">
        <w:rPr>
          <w:rFonts w:asciiTheme="minorEastAsia" w:hAnsiTheme="minorEastAsia" w:hint="eastAsia"/>
          <w:szCs w:val="21"/>
          <w:lang w:eastAsia="zh-Hans"/>
        </w:rPr>
        <w:t>中国便是什么</w:t>
      </w:r>
      <w:r w:rsidRPr="0018580E">
        <w:rPr>
          <w:rFonts w:asciiTheme="minorEastAsia" w:hAnsiTheme="minorEastAsia"/>
          <w:szCs w:val="21"/>
          <w:lang w:eastAsia="zh-Hans"/>
        </w:rPr>
        <w:t>。</w:t>
      </w:r>
      <w:r w:rsidRPr="0018580E">
        <w:rPr>
          <w:rFonts w:asciiTheme="minorEastAsia" w:hAnsiTheme="minorEastAsia" w:hint="eastAsia"/>
          <w:szCs w:val="21"/>
          <w:lang w:eastAsia="zh-Hans"/>
        </w:rPr>
        <w:t>你怎么样</w:t>
      </w:r>
      <w:r w:rsidRPr="0018580E">
        <w:rPr>
          <w:rFonts w:asciiTheme="minorEastAsia" w:hAnsiTheme="minorEastAsia"/>
          <w:szCs w:val="21"/>
          <w:lang w:eastAsia="zh-Hans"/>
        </w:rPr>
        <w:t>，</w:t>
      </w:r>
      <w:r w:rsidRPr="0018580E">
        <w:rPr>
          <w:rFonts w:asciiTheme="minorEastAsia" w:hAnsiTheme="minorEastAsia" w:hint="eastAsia"/>
          <w:szCs w:val="21"/>
          <w:lang w:eastAsia="zh-Hans"/>
        </w:rPr>
        <w:t>中国便怎么样</w:t>
      </w:r>
      <w:r w:rsidRPr="0018580E">
        <w:rPr>
          <w:rFonts w:asciiTheme="minorEastAsia" w:hAnsiTheme="minorEastAsia"/>
          <w:szCs w:val="21"/>
          <w:lang w:eastAsia="zh-Hans"/>
        </w:rPr>
        <w:t>。</w:t>
      </w:r>
      <w:r w:rsidRPr="0018580E">
        <w:rPr>
          <w:rFonts w:asciiTheme="minorEastAsia" w:hAnsiTheme="minorEastAsia" w:hint="eastAsia"/>
          <w:szCs w:val="21"/>
          <w:lang w:eastAsia="zh-Hans"/>
        </w:rPr>
        <w:t>你有光明</w:t>
      </w:r>
      <w:r w:rsidRPr="0018580E">
        <w:rPr>
          <w:rFonts w:asciiTheme="minorEastAsia" w:hAnsiTheme="minorEastAsia"/>
          <w:szCs w:val="21"/>
          <w:lang w:eastAsia="zh-Hans"/>
        </w:rPr>
        <w:t>，</w:t>
      </w:r>
      <w:r w:rsidRPr="0018580E">
        <w:rPr>
          <w:rFonts w:asciiTheme="minorEastAsia" w:hAnsiTheme="minorEastAsia" w:hint="eastAsia"/>
          <w:szCs w:val="21"/>
          <w:lang w:eastAsia="zh-Hans"/>
        </w:rPr>
        <w:t>中国便不黑暗</w:t>
      </w:r>
      <w:r w:rsidRPr="0018580E">
        <w:rPr>
          <w:rFonts w:asciiTheme="minorEastAsia" w:hAnsiTheme="minorEastAsia"/>
          <w:szCs w:val="21"/>
          <w:lang w:eastAsia="zh-Hans"/>
        </w:rPr>
        <w:t>。</w:t>
      </w:r>
      <w:r w:rsidRPr="0018580E">
        <w:rPr>
          <w:rFonts w:asciiTheme="minorEastAsia" w:hAnsiTheme="minorEastAsia" w:hint="eastAsia"/>
          <w:szCs w:val="21"/>
          <w:lang w:eastAsia="zh-Hans"/>
        </w:rPr>
        <w:t>”</w:t>
      </w:r>
      <w:r w:rsidRPr="0018580E">
        <w:rPr>
          <w:rFonts w:asciiTheme="minorEastAsia" w:hAnsiTheme="minorEastAsia"/>
          <w:szCs w:val="21"/>
          <w:lang w:eastAsia="zh-Hans"/>
        </w:rPr>
        <w:t>——</w:t>
      </w:r>
      <w:r w:rsidRPr="0018580E">
        <w:rPr>
          <w:rFonts w:asciiTheme="minorEastAsia" w:hAnsiTheme="minorEastAsia" w:hint="eastAsia"/>
          <w:szCs w:val="21"/>
          <w:lang w:eastAsia="zh-Hans"/>
        </w:rPr>
        <w:t>顾心语</w:t>
      </w:r>
      <w:r w:rsidRPr="0018580E">
        <w:rPr>
          <w:rFonts w:asciiTheme="minorEastAsia" w:hAnsiTheme="minorEastAsia"/>
          <w:szCs w:val="21"/>
          <w:lang w:eastAsia="zh-Hans"/>
        </w:rPr>
        <w:t>，18</w:t>
      </w:r>
      <w:r w:rsidRPr="0018580E">
        <w:rPr>
          <w:rFonts w:asciiTheme="minorEastAsia" w:hAnsiTheme="minorEastAsia" w:hint="eastAsia"/>
          <w:szCs w:val="21"/>
          <w:lang w:eastAsia="zh-Hans"/>
        </w:rPr>
        <w:t>岁</w:t>
      </w:r>
    </w:p>
    <w:p w14:paraId="10623566" w14:textId="77777777" w:rsidR="0012542C" w:rsidRPr="0018580E" w:rsidRDefault="00000000" w:rsidP="0018580E">
      <w:pPr>
        <w:spacing w:line="360" w:lineRule="exact"/>
        <w:ind w:firstLineChars="200" w:firstLine="420"/>
        <w:rPr>
          <w:rFonts w:asciiTheme="minorEastAsia" w:hAnsiTheme="minorEastAsia"/>
          <w:szCs w:val="21"/>
        </w:rPr>
      </w:pPr>
      <w:r w:rsidRPr="0018580E">
        <w:rPr>
          <w:rFonts w:asciiTheme="minorEastAsia" w:hAnsiTheme="minorEastAsia"/>
          <w:szCs w:val="21"/>
          <w:lang w:eastAsia="zh-Hans"/>
        </w:rPr>
        <w:t>8、</w:t>
      </w:r>
      <w:r w:rsidRPr="0018580E">
        <w:rPr>
          <w:rFonts w:asciiTheme="minorEastAsia" w:hAnsiTheme="minorEastAsia" w:hint="eastAsia"/>
          <w:szCs w:val="21"/>
          <w:lang w:eastAsia="zh-Hans"/>
        </w:rPr>
        <w:t>“Yong</w:t>
      </w:r>
      <w:r w:rsidRPr="0018580E">
        <w:rPr>
          <w:rFonts w:asciiTheme="minorEastAsia" w:hAnsiTheme="minorEastAsia"/>
          <w:szCs w:val="21"/>
          <w:lang w:eastAsia="zh-Hans"/>
        </w:rPr>
        <w:t xml:space="preserve"> Yuan Bu Yao Wang Ji Li Shi </w:t>
      </w:r>
      <w:r w:rsidRPr="0018580E">
        <w:rPr>
          <w:rFonts w:asciiTheme="minorEastAsia" w:hAnsiTheme="minorEastAsia" w:hint="eastAsia"/>
          <w:szCs w:val="21"/>
          <w:lang w:eastAsia="zh-Hans"/>
        </w:rPr>
        <w:t>”</w:t>
      </w:r>
      <w:r w:rsidRPr="0018580E">
        <w:rPr>
          <w:rFonts w:asciiTheme="minorEastAsia" w:hAnsiTheme="minorEastAsia"/>
          <w:szCs w:val="21"/>
          <w:lang w:eastAsia="zh-Hans"/>
        </w:rPr>
        <w:t>——</w:t>
      </w:r>
      <w:r w:rsidRPr="0018580E">
        <w:rPr>
          <w:rFonts w:asciiTheme="minorEastAsia" w:hAnsiTheme="minorEastAsia" w:hint="eastAsia"/>
          <w:szCs w:val="21"/>
          <w:lang w:eastAsia="zh-Hans"/>
        </w:rPr>
        <w:t>俞梓涵</w:t>
      </w:r>
      <w:r w:rsidRPr="0018580E">
        <w:rPr>
          <w:rFonts w:asciiTheme="minorEastAsia" w:hAnsiTheme="minorEastAsia"/>
          <w:szCs w:val="21"/>
          <w:lang w:eastAsia="zh-Hans"/>
        </w:rPr>
        <w:t>，6</w:t>
      </w:r>
      <w:r w:rsidRPr="0018580E">
        <w:rPr>
          <w:rFonts w:asciiTheme="minorEastAsia" w:hAnsiTheme="minorEastAsia" w:hint="eastAsia"/>
          <w:szCs w:val="21"/>
          <w:lang w:eastAsia="zh-Hans"/>
        </w:rPr>
        <w:t>岁</w:t>
      </w:r>
    </w:p>
    <w:p w14:paraId="10623567" w14:textId="77777777" w:rsidR="0012542C" w:rsidRPr="0018580E" w:rsidRDefault="0012542C" w:rsidP="0018580E">
      <w:pPr>
        <w:spacing w:line="360" w:lineRule="exact"/>
        <w:rPr>
          <w:rFonts w:asciiTheme="minorEastAsia" w:hAnsiTheme="minorEastAsia"/>
          <w:szCs w:val="21"/>
          <w:lang w:eastAsia="ja-JP"/>
        </w:rPr>
      </w:pPr>
    </w:p>
    <w:p w14:paraId="10623568"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hint="eastAsia"/>
          <w:szCs w:val="21"/>
        </w:rPr>
        <w:t>【</w:t>
      </w:r>
      <w:r w:rsidRPr="0018580E">
        <w:rPr>
          <w:rFonts w:asciiTheme="minorEastAsia" w:hAnsiTheme="minorEastAsia" w:hint="eastAsia"/>
          <w:szCs w:val="21"/>
          <w:lang w:eastAsia="zh-Hans"/>
        </w:rPr>
        <w:t>字幕</w:t>
      </w:r>
      <w:r w:rsidRPr="0018580E">
        <w:rPr>
          <w:rFonts w:asciiTheme="minorEastAsia" w:hAnsiTheme="minorEastAsia" w:hint="eastAsia"/>
          <w:szCs w:val="21"/>
        </w:rPr>
        <w:t>】</w:t>
      </w:r>
    </w:p>
    <w:p w14:paraId="10623569" w14:textId="77777777" w:rsidR="0012542C" w:rsidRPr="0018580E" w:rsidRDefault="00000000" w:rsidP="0018580E">
      <w:pPr>
        <w:spacing w:line="360" w:lineRule="exact"/>
        <w:ind w:firstLineChars="200" w:firstLine="420"/>
        <w:rPr>
          <w:rFonts w:asciiTheme="minorEastAsia" w:hAnsiTheme="minorEastAsia"/>
          <w:szCs w:val="21"/>
          <w:lang w:eastAsia="ja-JP"/>
        </w:rPr>
      </w:pPr>
      <w:r w:rsidRPr="0018580E">
        <w:rPr>
          <w:rFonts w:asciiTheme="minorEastAsia" w:hAnsiTheme="minorEastAsia" w:hint="eastAsia"/>
          <w:szCs w:val="21"/>
          <w:lang w:eastAsia="zh-Hans"/>
        </w:rPr>
        <w:t>侵华日军南京大屠杀遇难同胞纪念馆最早的留言簿叫做“观后感”。收集“观后感”作为档案保存</w:t>
      </w:r>
      <w:r w:rsidRPr="0018580E">
        <w:rPr>
          <w:rFonts w:asciiTheme="minorEastAsia" w:hAnsiTheme="minorEastAsia"/>
          <w:szCs w:val="21"/>
          <w:lang w:eastAsia="zh-Hans"/>
        </w:rPr>
        <w:t>，</w:t>
      </w:r>
      <w:r w:rsidRPr="0018580E">
        <w:rPr>
          <w:rFonts w:asciiTheme="minorEastAsia" w:hAnsiTheme="minorEastAsia" w:hint="eastAsia"/>
          <w:szCs w:val="21"/>
          <w:lang w:eastAsia="zh-Hans"/>
        </w:rPr>
        <w:t>是纪念馆近四十年来的传统</w:t>
      </w:r>
      <w:r w:rsidRPr="0018580E">
        <w:rPr>
          <w:rFonts w:asciiTheme="minorEastAsia" w:hAnsiTheme="minorEastAsia"/>
          <w:szCs w:val="21"/>
          <w:lang w:eastAsia="zh-Hans"/>
        </w:rPr>
        <w:t>。2007</w:t>
      </w:r>
      <w:r w:rsidRPr="0018580E">
        <w:rPr>
          <w:rFonts w:asciiTheme="minorEastAsia" w:hAnsiTheme="minorEastAsia" w:hint="eastAsia"/>
          <w:szCs w:val="21"/>
          <w:lang w:eastAsia="zh-Hans"/>
        </w:rPr>
        <w:t>年</w:t>
      </w:r>
      <w:r w:rsidRPr="0018580E">
        <w:rPr>
          <w:rFonts w:asciiTheme="minorEastAsia" w:hAnsiTheme="minorEastAsia"/>
          <w:szCs w:val="21"/>
          <w:lang w:eastAsia="zh-Hans"/>
        </w:rPr>
        <w:t>，</w:t>
      </w:r>
      <w:r w:rsidRPr="0018580E">
        <w:rPr>
          <w:rFonts w:asciiTheme="minorEastAsia" w:hAnsiTheme="minorEastAsia" w:hint="eastAsia"/>
          <w:szCs w:val="21"/>
          <w:lang w:eastAsia="zh-Hans"/>
        </w:rPr>
        <w:t>侵华日军南京大屠杀遇难同胞纪念馆在史料陈列馆内设立留言区</w:t>
      </w:r>
      <w:r w:rsidRPr="0018580E">
        <w:rPr>
          <w:rFonts w:asciiTheme="minorEastAsia" w:hAnsiTheme="minorEastAsia"/>
          <w:szCs w:val="21"/>
          <w:lang w:eastAsia="zh-Hans"/>
        </w:rPr>
        <w:t>。</w:t>
      </w:r>
      <w:r w:rsidRPr="0018580E">
        <w:rPr>
          <w:rFonts w:asciiTheme="minorEastAsia" w:hAnsiTheme="minorEastAsia" w:hint="eastAsia"/>
          <w:szCs w:val="21"/>
          <w:lang w:eastAsia="zh-Hans"/>
        </w:rPr>
        <w:t>每年保存下来的留言数以万计</w:t>
      </w:r>
      <w:r w:rsidRPr="0018580E">
        <w:rPr>
          <w:rFonts w:asciiTheme="minorEastAsia" w:hAnsiTheme="minorEastAsia"/>
          <w:szCs w:val="21"/>
          <w:lang w:eastAsia="zh-Hans"/>
        </w:rPr>
        <w:t>，</w:t>
      </w:r>
      <w:r w:rsidRPr="0018580E">
        <w:rPr>
          <w:rFonts w:asciiTheme="minorEastAsia" w:hAnsiTheme="minorEastAsia" w:cstheme="minorEastAsia" w:hint="eastAsia"/>
          <w:color w:val="000000" w:themeColor="text1"/>
          <w:szCs w:val="21"/>
          <w:u w:color="000000"/>
          <w:lang w:eastAsia="zh-Hans"/>
        </w:rPr>
        <w:t>万千肺腑之言凝于纸墨，诉说着跨越时空的家国情怀</w:t>
      </w:r>
      <w:r w:rsidRPr="0018580E">
        <w:rPr>
          <w:rFonts w:asciiTheme="minorEastAsia" w:hAnsiTheme="minorEastAsia" w:cstheme="minorEastAsia" w:hint="eastAsia"/>
          <w:szCs w:val="21"/>
          <w:u w:color="000000"/>
          <w:lang w:eastAsia="zh-Hans"/>
        </w:rPr>
        <w:t>。</w:t>
      </w:r>
    </w:p>
    <w:p w14:paraId="1062356A" w14:textId="77777777" w:rsidR="0012542C" w:rsidRPr="0018580E" w:rsidRDefault="0012542C" w:rsidP="0018580E">
      <w:pPr>
        <w:spacing w:line="360" w:lineRule="exact"/>
        <w:rPr>
          <w:rFonts w:asciiTheme="minorEastAsia" w:hAnsiTheme="minorEastAsia" w:cs="楷体"/>
          <w:b/>
          <w:bCs/>
          <w:color w:val="000000"/>
          <w:szCs w:val="21"/>
          <w:lang w:eastAsia="zh-Hans"/>
        </w:rPr>
      </w:pPr>
    </w:p>
    <w:p w14:paraId="1062356B"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cs="楷体" w:hint="eastAsia"/>
          <w:b/>
          <w:bCs/>
          <w:color w:val="000000"/>
          <w:szCs w:val="21"/>
          <w:lang w:eastAsia="zh-Hans"/>
        </w:rPr>
        <w:t>【</w:t>
      </w:r>
      <w:r w:rsidRPr="0018580E">
        <w:rPr>
          <w:rFonts w:asciiTheme="minorEastAsia" w:hAnsiTheme="minorEastAsia" w:hint="eastAsia"/>
          <w:szCs w:val="21"/>
          <w:lang w:eastAsia="zh-Hans"/>
        </w:rPr>
        <w:t>朗读</w:t>
      </w:r>
      <w:r w:rsidRPr="0018580E">
        <w:rPr>
          <w:rFonts w:asciiTheme="minorEastAsia" w:hAnsiTheme="minorEastAsia" w:cs="楷体" w:hint="eastAsia"/>
          <w:b/>
          <w:bCs/>
          <w:color w:val="000000"/>
          <w:szCs w:val="21"/>
          <w:lang w:val="zh-TW" w:eastAsia="zh-Hans"/>
        </w:rPr>
        <w:t>】</w:t>
      </w:r>
    </w:p>
    <w:p w14:paraId="1062356C"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cs="楷体" w:hint="eastAsia"/>
          <w:b/>
          <w:bCs/>
          <w:color w:val="000000"/>
          <w:szCs w:val="21"/>
          <w:lang w:eastAsia="zh-Hans"/>
        </w:rPr>
        <w:t>【</w:t>
      </w:r>
      <w:r w:rsidRPr="0018580E">
        <w:rPr>
          <w:rFonts w:asciiTheme="minorEastAsia" w:hAnsiTheme="minorEastAsia" w:hint="eastAsia"/>
          <w:szCs w:val="21"/>
          <w:lang w:eastAsia="zh-Hans"/>
        </w:rPr>
        <w:t>朗读者</w:t>
      </w:r>
      <w:r w:rsidRPr="0018580E">
        <w:rPr>
          <w:rFonts w:asciiTheme="minorEastAsia" w:hAnsiTheme="minorEastAsia"/>
          <w:szCs w:val="21"/>
          <w:lang w:eastAsia="zh-Hans"/>
        </w:rPr>
        <w:t>：</w:t>
      </w:r>
      <w:r w:rsidRPr="0018580E">
        <w:rPr>
          <w:rFonts w:asciiTheme="minorEastAsia" w:hAnsiTheme="minorEastAsia" w:hint="eastAsia"/>
          <w:szCs w:val="21"/>
          <w:lang w:eastAsia="zh-Hans"/>
        </w:rPr>
        <w:t>周峰</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侵华日军南京大屠杀遇难同胞纪念馆馆长</w:t>
      </w:r>
      <w:r w:rsidRPr="0018580E">
        <w:rPr>
          <w:rFonts w:asciiTheme="minorEastAsia" w:hAnsiTheme="minorEastAsia" w:cs="楷体" w:hint="eastAsia"/>
          <w:b/>
          <w:bCs/>
          <w:color w:val="000000"/>
          <w:szCs w:val="21"/>
          <w:lang w:val="zh-TW" w:eastAsia="zh-Hans"/>
        </w:rPr>
        <w:t>】</w:t>
      </w:r>
    </w:p>
    <w:p w14:paraId="1062356D"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szCs w:val="21"/>
        </w:rPr>
        <w:t>三十万，是一个什么样的概念，很多人难以想象得出。</w:t>
      </w:r>
    </w:p>
    <w:p w14:paraId="1062356E"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szCs w:val="21"/>
        </w:rPr>
        <w:t>三十万人民里是一个个挑担养家糊口的汉子，</w:t>
      </w:r>
    </w:p>
    <w:p w14:paraId="1062356F"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szCs w:val="21"/>
        </w:rPr>
        <w:t>是一个个想着午饭烧什么的妇女，</w:t>
      </w:r>
    </w:p>
    <w:p w14:paraId="10623570"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szCs w:val="21"/>
        </w:rPr>
        <w:t>有将情书藏在怀里预备告白的青年……</w:t>
      </w:r>
    </w:p>
    <w:p w14:paraId="10623571"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szCs w:val="21"/>
        </w:rPr>
        <w:t>三十万，是这么触目惊心的三十万次加法……</w:t>
      </w:r>
    </w:p>
    <w:p w14:paraId="10623572"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hint="eastAsia"/>
          <w:szCs w:val="21"/>
          <w:lang w:val="zh-CN"/>
        </w:rPr>
        <w:t>愿和平常在，愿铭记历史。</w:t>
      </w:r>
    </w:p>
    <w:p w14:paraId="10623573"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hint="eastAsia"/>
          <w:szCs w:val="21"/>
        </w:rPr>
        <w:t>——</w:t>
      </w:r>
      <w:r w:rsidRPr="0018580E">
        <w:rPr>
          <w:rFonts w:asciiTheme="minorEastAsia" w:hAnsiTheme="minorEastAsia"/>
          <w:szCs w:val="21"/>
        </w:rPr>
        <w:t>闻琦钰  18</w:t>
      </w:r>
      <w:r w:rsidRPr="0018580E">
        <w:rPr>
          <w:rFonts w:asciiTheme="minorEastAsia" w:hAnsiTheme="minorEastAsia" w:hint="eastAsia"/>
          <w:szCs w:val="21"/>
          <w:lang w:eastAsia="zh-Hans"/>
        </w:rPr>
        <w:t>岁</w:t>
      </w:r>
    </w:p>
    <w:p w14:paraId="10623574" w14:textId="77777777" w:rsidR="0012542C" w:rsidRPr="0018580E" w:rsidRDefault="0012542C" w:rsidP="0018580E">
      <w:pPr>
        <w:spacing w:line="360" w:lineRule="exact"/>
        <w:rPr>
          <w:rFonts w:asciiTheme="minorEastAsia" w:hAnsiTheme="minorEastAsia"/>
          <w:b/>
          <w:bCs/>
          <w:szCs w:val="21"/>
          <w:lang w:eastAsia="zh-Hans"/>
        </w:rPr>
      </w:pPr>
    </w:p>
    <w:p w14:paraId="10623575" w14:textId="77777777" w:rsidR="0012542C" w:rsidRPr="0018580E" w:rsidRDefault="00000000" w:rsidP="0018580E">
      <w:pPr>
        <w:spacing w:line="360" w:lineRule="exact"/>
        <w:ind w:left="422" w:hangingChars="200" w:hanging="422"/>
        <w:rPr>
          <w:rFonts w:asciiTheme="minorEastAsia" w:hAnsiTheme="minorEastAsia"/>
          <w:szCs w:val="21"/>
          <w:lang w:eastAsia="zh-Hans"/>
        </w:rPr>
      </w:pPr>
      <w:r w:rsidRPr="0018580E">
        <w:rPr>
          <w:rFonts w:asciiTheme="minorEastAsia" w:hAnsiTheme="minorEastAsia" w:hint="eastAsia"/>
          <w:b/>
          <w:bCs/>
          <w:szCs w:val="21"/>
          <w:lang w:eastAsia="zh-Hans"/>
        </w:rPr>
        <w:t>【</w:t>
      </w:r>
      <w:r w:rsidRPr="0018580E">
        <w:rPr>
          <w:rFonts w:asciiTheme="minorEastAsia" w:hAnsiTheme="minorEastAsia" w:hint="eastAsia"/>
          <w:szCs w:val="21"/>
          <w:lang w:eastAsia="zh-Hans"/>
        </w:rPr>
        <w:t>朗读者</w:t>
      </w:r>
      <w:r w:rsidRPr="0018580E">
        <w:rPr>
          <w:rFonts w:asciiTheme="minorEastAsia" w:hAnsiTheme="minorEastAsia"/>
          <w:szCs w:val="21"/>
          <w:lang w:eastAsia="zh-Hans"/>
        </w:rPr>
        <w:t>：</w:t>
      </w:r>
      <w:r w:rsidRPr="0018580E">
        <w:rPr>
          <w:rFonts w:asciiTheme="minorEastAsia" w:hAnsiTheme="minorEastAsia" w:hint="eastAsia"/>
          <w:szCs w:val="21"/>
          <w:lang w:eastAsia="zh-Hans"/>
        </w:rPr>
        <w:t>邬烈炎</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南京艺术学院教授</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国家公祭鼎设计者之一</w:t>
      </w:r>
      <w:r w:rsidRPr="0018580E">
        <w:rPr>
          <w:rFonts w:asciiTheme="minorEastAsia" w:hAnsiTheme="minorEastAsia" w:hint="eastAsia"/>
          <w:b/>
          <w:bCs/>
          <w:szCs w:val="21"/>
          <w:lang w:eastAsia="zh-Hans"/>
        </w:rPr>
        <w:t>】：</w:t>
      </w:r>
      <w:r w:rsidRPr="0018580E">
        <w:rPr>
          <w:rFonts w:asciiTheme="minorEastAsia" w:hAnsiTheme="minorEastAsia" w:hint="eastAsia"/>
          <w:szCs w:val="21"/>
          <w:lang w:val="zh-CN" w:eastAsia="zh-Hans"/>
        </w:rPr>
        <w:t>这是中国的伤，它留下了一道深深的疤痕</w:t>
      </w:r>
      <w:r w:rsidRPr="0018580E">
        <w:rPr>
          <w:rFonts w:asciiTheme="minorEastAsia" w:hAnsiTheme="minorEastAsia"/>
          <w:szCs w:val="21"/>
          <w:lang w:eastAsia="zh-Hans"/>
        </w:rPr>
        <w:t>。</w:t>
      </w:r>
    </w:p>
    <w:p w14:paraId="10623576" w14:textId="77777777" w:rsidR="0012542C" w:rsidRPr="0018580E" w:rsidRDefault="00000000" w:rsidP="0018580E">
      <w:pPr>
        <w:spacing w:line="360" w:lineRule="exact"/>
        <w:ind w:left="420" w:hangingChars="200" w:hanging="420"/>
        <w:rPr>
          <w:rFonts w:asciiTheme="minorEastAsia" w:hAnsiTheme="minorEastAsia"/>
          <w:szCs w:val="21"/>
          <w:lang w:eastAsia="zh-Hans"/>
        </w:rPr>
      </w:pPr>
      <w:r w:rsidRPr="0018580E">
        <w:rPr>
          <w:rFonts w:asciiTheme="minorEastAsia" w:hAnsiTheme="minorEastAsia" w:hint="eastAsia"/>
          <w:szCs w:val="21"/>
          <w:lang w:val="zh-CN" w:eastAsia="zh-Hans"/>
        </w:rPr>
        <w:t>它在提醒中国</w:t>
      </w:r>
      <w:r w:rsidRPr="0018580E">
        <w:rPr>
          <w:rFonts w:asciiTheme="minorEastAsia" w:hAnsiTheme="minorEastAsia"/>
          <w:szCs w:val="21"/>
          <w:lang w:eastAsia="zh-Hans"/>
        </w:rPr>
        <w:t>，</w:t>
      </w:r>
      <w:r w:rsidRPr="0018580E">
        <w:rPr>
          <w:rFonts w:asciiTheme="minorEastAsia" w:hAnsiTheme="minorEastAsia" w:hint="eastAsia"/>
          <w:szCs w:val="21"/>
          <w:lang w:val="zh-CN" w:eastAsia="zh-Hans"/>
        </w:rPr>
        <w:t>不要再让自己添上一道这样的疤痕。</w:t>
      </w:r>
      <w:r w:rsidRPr="0018580E">
        <w:rPr>
          <w:rFonts w:asciiTheme="minorEastAsia" w:hAnsiTheme="minorEastAsia"/>
          <w:szCs w:val="21"/>
          <w:lang w:eastAsia="zh-Hans"/>
        </w:rPr>
        <w:t>——</w:t>
      </w:r>
      <w:r w:rsidRPr="0018580E">
        <w:rPr>
          <w:rFonts w:asciiTheme="minorEastAsia" w:hAnsiTheme="minorEastAsia" w:hint="eastAsia"/>
          <w:szCs w:val="21"/>
          <w:lang w:eastAsia="zh-Hans"/>
        </w:rPr>
        <w:t>范文婷</w:t>
      </w:r>
    </w:p>
    <w:p w14:paraId="10623577" w14:textId="77777777" w:rsidR="0012542C" w:rsidRPr="0018580E" w:rsidRDefault="0012542C" w:rsidP="0018580E">
      <w:pPr>
        <w:spacing w:line="360" w:lineRule="exact"/>
        <w:rPr>
          <w:rFonts w:asciiTheme="minorEastAsia" w:hAnsiTheme="minorEastAsia"/>
          <w:b/>
          <w:bCs/>
          <w:szCs w:val="21"/>
          <w:lang w:eastAsia="zh-Hans"/>
        </w:rPr>
      </w:pPr>
    </w:p>
    <w:p w14:paraId="10623578" w14:textId="77777777" w:rsidR="0012542C" w:rsidRPr="0018580E" w:rsidRDefault="00000000" w:rsidP="0018580E">
      <w:pPr>
        <w:spacing w:line="360" w:lineRule="exact"/>
        <w:rPr>
          <w:rFonts w:asciiTheme="minorEastAsia" w:hAnsiTheme="minorEastAsia"/>
          <w:b/>
          <w:bCs/>
          <w:szCs w:val="21"/>
          <w:lang w:eastAsia="zh-Hans"/>
        </w:rPr>
      </w:pPr>
      <w:r w:rsidRPr="0018580E">
        <w:rPr>
          <w:rFonts w:asciiTheme="minorEastAsia" w:hAnsiTheme="minorEastAsia" w:hint="eastAsia"/>
          <w:b/>
          <w:bCs/>
          <w:szCs w:val="21"/>
          <w:lang w:eastAsia="zh-Hans"/>
        </w:rPr>
        <w:t>【</w:t>
      </w:r>
      <w:r w:rsidRPr="0018580E">
        <w:rPr>
          <w:rFonts w:asciiTheme="minorEastAsia" w:hAnsiTheme="minorEastAsia" w:hint="eastAsia"/>
          <w:szCs w:val="21"/>
          <w:lang w:eastAsia="zh-Hans"/>
        </w:rPr>
        <w:t>朗读者</w:t>
      </w:r>
      <w:r w:rsidRPr="0018580E">
        <w:rPr>
          <w:rFonts w:asciiTheme="minorEastAsia" w:hAnsiTheme="minorEastAsia"/>
          <w:szCs w:val="21"/>
          <w:lang w:eastAsia="zh-Hans"/>
        </w:rPr>
        <w:t>：</w:t>
      </w:r>
      <w:r w:rsidRPr="0018580E">
        <w:rPr>
          <w:rFonts w:asciiTheme="minorEastAsia" w:hAnsiTheme="minorEastAsia" w:hint="eastAsia"/>
          <w:szCs w:val="21"/>
          <w:lang w:eastAsia="zh-Hans"/>
        </w:rPr>
        <w:t>张广胜</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民间收藏者</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曾</w:t>
      </w:r>
      <w:r w:rsidRPr="0018580E">
        <w:rPr>
          <w:rFonts w:asciiTheme="minorEastAsia" w:hAnsiTheme="minorEastAsia"/>
          <w:szCs w:val="21"/>
          <w:lang w:eastAsia="zh-Hans"/>
        </w:rPr>
        <w:t>6</w:t>
      </w:r>
      <w:r w:rsidRPr="0018580E">
        <w:rPr>
          <w:rFonts w:asciiTheme="minorEastAsia" w:hAnsiTheme="minorEastAsia" w:hint="eastAsia"/>
          <w:szCs w:val="21"/>
          <w:lang w:eastAsia="zh-Hans"/>
        </w:rPr>
        <w:t>次参加南京大屠杀死难者国家公祭仪式</w:t>
      </w:r>
      <w:r w:rsidRPr="0018580E">
        <w:rPr>
          <w:rFonts w:asciiTheme="minorEastAsia" w:hAnsiTheme="minorEastAsia" w:hint="eastAsia"/>
          <w:b/>
          <w:bCs/>
          <w:szCs w:val="21"/>
          <w:lang w:eastAsia="zh-Hans"/>
        </w:rPr>
        <w:t>】：</w:t>
      </w:r>
    </w:p>
    <w:p w14:paraId="10623579" w14:textId="77777777" w:rsidR="0012542C" w:rsidRPr="0018580E" w:rsidRDefault="00000000" w:rsidP="0018580E">
      <w:pPr>
        <w:spacing w:line="360" w:lineRule="exact"/>
        <w:ind w:firstLineChars="200" w:firstLine="420"/>
        <w:rPr>
          <w:rFonts w:asciiTheme="minorEastAsia" w:hAnsiTheme="minorEastAsia"/>
          <w:szCs w:val="21"/>
          <w:lang w:eastAsia="zh-Hans"/>
        </w:rPr>
      </w:pPr>
      <w:r w:rsidRPr="0018580E">
        <w:rPr>
          <w:rFonts w:asciiTheme="minorEastAsia" w:hAnsiTheme="minorEastAsia" w:hint="eastAsia"/>
          <w:szCs w:val="21"/>
          <w:lang w:eastAsia="zh-Hans"/>
        </w:rPr>
        <w:t>更重要的事是这段记忆将镌刻在我们这个苦难深重的民族的共同底色中。</w:t>
      </w:r>
      <w:r w:rsidRPr="0018580E">
        <w:rPr>
          <w:rFonts w:asciiTheme="minorEastAsia" w:hAnsiTheme="minorEastAsia"/>
          <w:szCs w:val="21"/>
          <w:lang w:eastAsia="zh-Hans"/>
        </w:rPr>
        <w:t>（</w:t>
      </w:r>
      <w:r w:rsidRPr="0018580E">
        <w:rPr>
          <w:rFonts w:asciiTheme="minorEastAsia" w:hAnsiTheme="minorEastAsia" w:hint="eastAsia"/>
          <w:szCs w:val="21"/>
          <w:lang w:eastAsia="zh-Hans"/>
        </w:rPr>
        <w:t>陈作为</w:t>
      </w:r>
      <w:r w:rsidRPr="0018580E">
        <w:rPr>
          <w:rFonts w:asciiTheme="minorEastAsia" w:hAnsiTheme="minorEastAsia"/>
          <w:szCs w:val="21"/>
          <w:lang w:eastAsia="zh-Hans"/>
        </w:rPr>
        <w:t>，21</w:t>
      </w:r>
      <w:r w:rsidRPr="0018580E">
        <w:rPr>
          <w:rFonts w:asciiTheme="minorEastAsia" w:hAnsiTheme="minorEastAsia" w:hint="eastAsia"/>
          <w:szCs w:val="21"/>
          <w:lang w:eastAsia="zh-Hans"/>
        </w:rPr>
        <w:t>岁</w:t>
      </w:r>
      <w:r w:rsidRPr="0018580E">
        <w:rPr>
          <w:rFonts w:asciiTheme="minorEastAsia" w:hAnsiTheme="minorEastAsia"/>
          <w:szCs w:val="21"/>
          <w:lang w:eastAsia="zh-Hans"/>
        </w:rPr>
        <w:t>）</w:t>
      </w:r>
    </w:p>
    <w:p w14:paraId="1062357A" w14:textId="77777777" w:rsidR="0012542C" w:rsidRPr="0018580E" w:rsidRDefault="0012542C" w:rsidP="0018580E">
      <w:pPr>
        <w:spacing w:line="360" w:lineRule="exact"/>
        <w:rPr>
          <w:rFonts w:asciiTheme="minorEastAsia" w:hAnsiTheme="minorEastAsia"/>
          <w:szCs w:val="21"/>
          <w:lang w:eastAsia="zh-Hans"/>
        </w:rPr>
      </w:pPr>
    </w:p>
    <w:p w14:paraId="1062357B"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hint="eastAsia"/>
          <w:szCs w:val="21"/>
          <w:lang w:eastAsia="zh-Hans"/>
        </w:rPr>
        <w:t>【朗读者</w:t>
      </w:r>
      <w:r w:rsidRPr="0018580E">
        <w:rPr>
          <w:rFonts w:asciiTheme="minorEastAsia" w:hAnsiTheme="minorEastAsia"/>
          <w:szCs w:val="21"/>
          <w:lang w:eastAsia="zh-Hans"/>
        </w:rPr>
        <w:t>：</w:t>
      </w:r>
      <w:r w:rsidRPr="0018580E">
        <w:rPr>
          <w:rFonts w:asciiTheme="minorEastAsia" w:hAnsiTheme="minorEastAsia" w:hint="eastAsia"/>
          <w:szCs w:val="21"/>
          <w:lang w:eastAsia="zh-Hans"/>
        </w:rPr>
        <w:t>大东仁</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日本友好人士</w:t>
      </w:r>
      <w:r w:rsidRPr="0018580E">
        <w:rPr>
          <w:rFonts w:asciiTheme="minorEastAsia" w:hAnsiTheme="minorEastAsia"/>
          <w:szCs w:val="21"/>
          <w:lang w:eastAsia="zh-Hans"/>
        </w:rPr>
        <w:t xml:space="preserve"> </w:t>
      </w:r>
      <w:r w:rsidRPr="0018580E">
        <w:rPr>
          <w:rFonts w:asciiTheme="minorEastAsia" w:hAnsiTheme="minorEastAsia" w:hint="eastAsia"/>
          <w:szCs w:val="21"/>
          <w:lang w:eastAsia="zh-Hans"/>
        </w:rPr>
        <w:t>曾参加</w:t>
      </w:r>
      <w:r w:rsidRPr="0018580E">
        <w:rPr>
          <w:rFonts w:asciiTheme="minorEastAsia" w:hAnsiTheme="minorEastAsia"/>
          <w:szCs w:val="21"/>
          <w:lang w:eastAsia="zh-Hans"/>
        </w:rPr>
        <w:t>2016</w:t>
      </w:r>
      <w:r w:rsidRPr="0018580E">
        <w:rPr>
          <w:rFonts w:asciiTheme="minorEastAsia" w:hAnsiTheme="minorEastAsia" w:hint="eastAsia"/>
          <w:szCs w:val="21"/>
          <w:lang w:eastAsia="zh-Hans"/>
        </w:rPr>
        <w:t>年南京大屠杀死难者国家公祭仪式</w:t>
      </w:r>
      <w:r w:rsidRPr="0018580E">
        <w:rPr>
          <w:rFonts w:asciiTheme="minorEastAsia" w:hAnsiTheme="minorEastAsia" w:hint="eastAsia"/>
          <w:szCs w:val="21"/>
          <w:lang w:val="zh-TW" w:eastAsia="zh-Hans"/>
        </w:rPr>
        <w:t>】</w:t>
      </w:r>
    </w:p>
    <w:p w14:paraId="1062357C" w14:textId="77777777" w:rsidR="0012542C" w:rsidRPr="0018580E" w:rsidRDefault="00000000" w:rsidP="0018580E">
      <w:pPr>
        <w:spacing w:line="360" w:lineRule="exact"/>
        <w:ind w:firstLineChars="200" w:firstLine="420"/>
        <w:rPr>
          <w:rFonts w:asciiTheme="minorEastAsia" w:hAnsiTheme="minorEastAsia"/>
          <w:szCs w:val="21"/>
        </w:rPr>
      </w:pPr>
      <w:r w:rsidRPr="0018580E">
        <w:rPr>
          <w:rFonts w:asciiTheme="minorEastAsia" w:hAnsiTheme="minorEastAsia" w:hint="eastAsia"/>
          <w:szCs w:val="21"/>
        </w:rPr>
        <w:t>这个打击无法用言语表达</w:t>
      </w:r>
      <w:r w:rsidRPr="0018580E">
        <w:rPr>
          <w:rFonts w:asciiTheme="minorEastAsia" w:hAnsiTheme="minorEastAsia"/>
          <w:szCs w:val="21"/>
        </w:rPr>
        <w:t>。</w:t>
      </w:r>
      <w:r w:rsidRPr="0018580E">
        <w:rPr>
          <w:rFonts w:asciiTheme="minorEastAsia" w:hAnsiTheme="minorEastAsia" w:hint="eastAsia"/>
          <w:szCs w:val="21"/>
        </w:rPr>
        <w:t>从这个历史事件中学习，并把学到的传播给孩子们，这是我自身的责任与义务</w:t>
      </w:r>
      <w:r w:rsidRPr="0018580E">
        <w:rPr>
          <w:rFonts w:asciiTheme="minorEastAsia" w:hAnsiTheme="minorEastAsia"/>
          <w:szCs w:val="21"/>
        </w:rPr>
        <w:t>。——</w:t>
      </w:r>
      <w:r w:rsidRPr="0018580E">
        <w:rPr>
          <w:rFonts w:asciiTheme="minorEastAsia" w:hAnsiTheme="minorEastAsia" w:hint="eastAsia"/>
          <w:szCs w:val="21"/>
        </w:rPr>
        <w:t>西川</w:t>
      </w:r>
    </w:p>
    <w:p w14:paraId="1062357D" w14:textId="77777777" w:rsidR="0012542C" w:rsidRPr="0018580E" w:rsidRDefault="0012542C" w:rsidP="0018580E">
      <w:pPr>
        <w:widowControl/>
        <w:spacing w:line="360" w:lineRule="exact"/>
        <w:jc w:val="left"/>
        <w:rPr>
          <w:rFonts w:asciiTheme="minorEastAsia" w:hAnsiTheme="minorEastAsia"/>
          <w:szCs w:val="21"/>
        </w:rPr>
      </w:pPr>
    </w:p>
    <w:p w14:paraId="1062357E" w14:textId="77777777" w:rsidR="0012542C" w:rsidRPr="0018580E" w:rsidRDefault="0012542C" w:rsidP="0018580E">
      <w:pPr>
        <w:widowControl/>
        <w:spacing w:line="360" w:lineRule="exact"/>
        <w:jc w:val="left"/>
        <w:rPr>
          <w:rFonts w:asciiTheme="minorEastAsia" w:hAnsiTheme="minorEastAsia"/>
          <w:szCs w:val="21"/>
        </w:rPr>
      </w:pPr>
    </w:p>
    <w:p w14:paraId="1062357F" w14:textId="77777777" w:rsidR="0012542C" w:rsidRPr="0018580E" w:rsidRDefault="00000000" w:rsidP="0018580E">
      <w:pPr>
        <w:widowControl/>
        <w:spacing w:line="360" w:lineRule="exact"/>
        <w:jc w:val="left"/>
        <w:rPr>
          <w:rFonts w:asciiTheme="minorEastAsia" w:hAnsiTheme="minorEastAsia"/>
          <w:szCs w:val="21"/>
        </w:rPr>
      </w:pPr>
      <w:r w:rsidRPr="0018580E">
        <w:rPr>
          <w:rFonts w:asciiTheme="minorEastAsia" w:hAnsiTheme="minorEastAsia" w:hint="eastAsia"/>
          <w:szCs w:val="21"/>
        </w:rPr>
        <w:t>【</w:t>
      </w:r>
      <w:r w:rsidRPr="0018580E">
        <w:rPr>
          <w:rFonts w:asciiTheme="minorEastAsia" w:hAnsiTheme="minorEastAsia" w:hint="eastAsia"/>
          <w:szCs w:val="21"/>
          <w:lang w:eastAsia="zh-Hans"/>
        </w:rPr>
        <w:t>字幕</w:t>
      </w:r>
      <w:r w:rsidRPr="0018580E">
        <w:rPr>
          <w:rFonts w:asciiTheme="minorEastAsia" w:hAnsiTheme="minorEastAsia" w:hint="eastAsia"/>
          <w:szCs w:val="21"/>
        </w:rPr>
        <w:t>】</w:t>
      </w:r>
    </w:p>
    <w:p w14:paraId="10623580" w14:textId="77777777" w:rsidR="0012542C" w:rsidRPr="0018580E" w:rsidRDefault="00000000" w:rsidP="0018580E">
      <w:pPr>
        <w:widowControl/>
        <w:spacing w:line="360" w:lineRule="exact"/>
        <w:ind w:firstLineChars="200" w:firstLine="420"/>
        <w:jc w:val="left"/>
        <w:rPr>
          <w:rFonts w:asciiTheme="minorEastAsia" w:hAnsiTheme="minorEastAsia"/>
          <w:szCs w:val="21"/>
        </w:rPr>
      </w:pPr>
      <w:r w:rsidRPr="0018580E">
        <w:rPr>
          <w:rFonts w:asciiTheme="minorEastAsia" w:hAnsiTheme="minorEastAsia" w:hint="eastAsia"/>
          <w:szCs w:val="21"/>
          <w:lang w:eastAsia="zh-Hans"/>
        </w:rPr>
        <w:t>据统计</w:t>
      </w:r>
      <w:r w:rsidRPr="0018580E">
        <w:rPr>
          <w:rFonts w:asciiTheme="minorEastAsia" w:hAnsiTheme="minorEastAsia"/>
          <w:szCs w:val="21"/>
          <w:lang w:eastAsia="zh-Hans"/>
        </w:rPr>
        <w:t>，</w:t>
      </w:r>
      <w:r w:rsidRPr="0018580E">
        <w:rPr>
          <w:rFonts w:asciiTheme="minorEastAsia" w:hAnsiTheme="minorEastAsia" w:hint="eastAsia"/>
          <w:szCs w:val="21"/>
        </w:rPr>
        <w:t>侵华日军南京大屠杀遇难同胞</w:t>
      </w:r>
      <w:r w:rsidRPr="0018580E">
        <w:rPr>
          <w:rFonts w:asciiTheme="minorEastAsia" w:hAnsiTheme="minorEastAsia" w:hint="eastAsia"/>
          <w:szCs w:val="21"/>
          <w:lang w:eastAsia="zh-Hans"/>
        </w:rPr>
        <w:t>纪念馆接待的</w:t>
      </w:r>
      <w:r w:rsidRPr="0018580E">
        <w:rPr>
          <w:rFonts w:asciiTheme="minorEastAsia" w:hAnsiTheme="minorEastAsia" w:hint="eastAsia"/>
          <w:szCs w:val="21"/>
        </w:rPr>
        <w:t>境外参观者来自韩国、日本、美国、德国等</w:t>
      </w:r>
      <w:r w:rsidRPr="0018580E">
        <w:rPr>
          <w:rFonts w:asciiTheme="minorEastAsia" w:hAnsiTheme="minorEastAsia" w:hint="eastAsia"/>
          <w:szCs w:val="21"/>
          <w:lang w:eastAsia="zh-Hans"/>
        </w:rPr>
        <w:t>近百</w:t>
      </w:r>
      <w:r w:rsidRPr="0018580E">
        <w:rPr>
          <w:rFonts w:asciiTheme="minorEastAsia" w:hAnsiTheme="minorEastAsia" w:hint="eastAsia"/>
          <w:szCs w:val="21"/>
        </w:rPr>
        <w:t>个国家和地区</w:t>
      </w:r>
      <w:r w:rsidRPr="0018580E">
        <w:rPr>
          <w:rFonts w:asciiTheme="minorEastAsia" w:hAnsiTheme="minorEastAsia"/>
          <w:szCs w:val="21"/>
        </w:rPr>
        <w:t>，</w:t>
      </w:r>
      <w:r w:rsidRPr="0018580E">
        <w:rPr>
          <w:rFonts w:asciiTheme="minorEastAsia" w:hAnsiTheme="minorEastAsia" w:hint="eastAsia"/>
          <w:szCs w:val="21"/>
          <w:lang w:eastAsia="zh-Hans"/>
        </w:rPr>
        <w:t>留言簿上的留言语种近</w:t>
      </w:r>
      <w:r w:rsidRPr="0018580E">
        <w:rPr>
          <w:rFonts w:asciiTheme="minorEastAsia" w:hAnsiTheme="minorEastAsia"/>
          <w:szCs w:val="21"/>
          <w:lang w:eastAsia="zh-Hans"/>
        </w:rPr>
        <w:t>30</w:t>
      </w:r>
      <w:r w:rsidRPr="0018580E">
        <w:rPr>
          <w:rFonts w:asciiTheme="minorEastAsia" w:hAnsiTheme="minorEastAsia" w:hint="eastAsia"/>
          <w:szCs w:val="21"/>
        </w:rPr>
        <w:t>种</w:t>
      </w:r>
    </w:p>
    <w:p w14:paraId="10623581" w14:textId="77777777" w:rsidR="0012542C" w:rsidRPr="0018580E" w:rsidRDefault="0012542C" w:rsidP="0018580E">
      <w:pPr>
        <w:spacing w:line="360" w:lineRule="exact"/>
        <w:rPr>
          <w:rFonts w:asciiTheme="minorEastAsia" w:hAnsiTheme="minorEastAsia"/>
          <w:szCs w:val="21"/>
        </w:rPr>
      </w:pPr>
    </w:p>
    <w:p w14:paraId="10623582"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hint="eastAsia"/>
          <w:szCs w:val="21"/>
        </w:rPr>
        <w:t>【留言</w:t>
      </w:r>
      <w:r w:rsidRPr="0018580E">
        <w:rPr>
          <w:rFonts w:asciiTheme="minorEastAsia" w:hAnsiTheme="minorEastAsia"/>
          <w:szCs w:val="21"/>
        </w:rPr>
        <w:t>、</w:t>
      </w:r>
      <w:r w:rsidRPr="0018580E">
        <w:rPr>
          <w:rFonts w:asciiTheme="minorEastAsia" w:hAnsiTheme="minorEastAsia" w:hint="eastAsia"/>
          <w:szCs w:val="21"/>
          <w:lang w:eastAsia="zh-Hans"/>
        </w:rPr>
        <w:t>配音</w:t>
      </w:r>
      <w:r w:rsidRPr="0018580E">
        <w:rPr>
          <w:rFonts w:asciiTheme="minorEastAsia" w:hAnsiTheme="minorEastAsia" w:hint="eastAsia"/>
          <w:szCs w:val="21"/>
        </w:rPr>
        <w:t>】</w:t>
      </w:r>
    </w:p>
    <w:p w14:paraId="10623583"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szCs w:val="21"/>
          <w:lang w:eastAsia="zh-Hans"/>
        </w:rPr>
        <w:t>1、</w:t>
      </w:r>
      <w:r w:rsidRPr="0018580E">
        <w:rPr>
          <w:rFonts w:asciiTheme="minorEastAsia" w:hAnsiTheme="minorEastAsia" w:hint="eastAsia"/>
          <w:szCs w:val="21"/>
          <w:lang w:eastAsia="zh-Hans"/>
        </w:rPr>
        <w:t>忘记历史的人，更无法创造未来。</w:t>
      </w:r>
      <w:r w:rsidRPr="0018580E">
        <w:rPr>
          <w:rFonts w:asciiTheme="minorEastAsia" w:hAnsiTheme="minorEastAsia"/>
          <w:szCs w:val="21"/>
          <w:lang w:eastAsia="zh-Hans"/>
        </w:rPr>
        <w:t>——</w:t>
      </w:r>
      <w:r w:rsidRPr="0018580E">
        <w:rPr>
          <w:rFonts w:asciiTheme="minorEastAsia" w:hAnsiTheme="minorEastAsia" w:hint="eastAsia"/>
          <w:szCs w:val="21"/>
          <w:lang w:eastAsia="zh-Hans"/>
        </w:rPr>
        <w:t>赵炳贤</w:t>
      </w:r>
      <w:r w:rsidRPr="0018580E">
        <w:rPr>
          <w:rFonts w:asciiTheme="minorEastAsia" w:hAnsiTheme="minorEastAsia"/>
          <w:szCs w:val="21"/>
          <w:lang w:eastAsia="zh-Hans"/>
        </w:rPr>
        <w:t>，</w:t>
      </w:r>
      <w:r w:rsidRPr="0018580E">
        <w:rPr>
          <w:rFonts w:asciiTheme="minorEastAsia" w:hAnsiTheme="minorEastAsia" w:hint="eastAsia"/>
          <w:szCs w:val="21"/>
          <w:lang w:eastAsia="zh-Hans"/>
        </w:rPr>
        <w:t>韩国</w:t>
      </w:r>
      <w:r w:rsidRPr="0018580E">
        <w:rPr>
          <w:rFonts w:asciiTheme="minorEastAsia" w:hAnsiTheme="minorEastAsia"/>
          <w:szCs w:val="21"/>
          <w:lang w:eastAsia="zh-Hans"/>
        </w:rPr>
        <w:t>（</w:t>
      </w:r>
      <w:r w:rsidRPr="0018580E">
        <w:rPr>
          <w:rFonts w:asciiTheme="minorEastAsia" w:hAnsiTheme="minorEastAsia" w:hint="eastAsia"/>
          <w:szCs w:val="21"/>
          <w:lang w:eastAsia="zh-Hans"/>
        </w:rPr>
        <w:t>韩语配音</w:t>
      </w:r>
      <w:r w:rsidRPr="0018580E">
        <w:rPr>
          <w:rFonts w:asciiTheme="minorEastAsia" w:hAnsiTheme="minorEastAsia"/>
          <w:szCs w:val="21"/>
          <w:lang w:eastAsia="zh-Hans"/>
        </w:rPr>
        <w:t>）</w:t>
      </w:r>
    </w:p>
    <w:p w14:paraId="10623584"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szCs w:val="21"/>
          <w:lang w:eastAsia="zh-Hans"/>
        </w:rPr>
        <w:t>2、</w:t>
      </w:r>
      <w:r w:rsidRPr="0018580E">
        <w:rPr>
          <w:rFonts w:asciiTheme="minorEastAsia" w:hAnsiTheme="minorEastAsia" w:hint="eastAsia"/>
          <w:szCs w:val="21"/>
          <w:lang w:eastAsia="zh-Hans"/>
        </w:rPr>
        <w:t xml:space="preserve">We should all know history and learn from it. Though not the most comfortable parts to learn about. The darkest parts are usually the most important. Every human being with the opportunity should visit these </w:t>
      </w:r>
      <w:proofErr w:type="gramStart"/>
      <w:r w:rsidRPr="0018580E">
        <w:rPr>
          <w:rFonts w:asciiTheme="minorEastAsia" w:hAnsiTheme="minorEastAsia" w:hint="eastAsia"/>
          <w:szCs w:val="21"/>
          <w:lang w:eastAsia="zh-Hans"/>
        </w:rPr>
        <w:t>places.——</w:t>
      </w:r>
      <w:proofErr w:type="gramEnd"/>
      <w:r w:rsidRPr="0018580E">
        <w:rPr>
          <w:rFonts w:asciiTheme="minorEastAsia" w:hAnsiTheme="minorEastAsia" w:hint="eastAsia"/>
          <w:szCs w:val="21"/>
          <w:lang w:eastAsia="zh-Hans"/>
        </w:rPr>
        <w:t>Vegard Andreas Riis，挪威</w:t>
      </w:r>
      <w:r w:rsidRPr="0018580E">
        <w:rPr>
          <w:rFonts w:asciiTheme="minorEastAsia" w:hAnsiTheme="minorEastAsia"/>
          <w:szCs w:val="21"/>
          <w:lang w:eastAsia="zh-Hans"/>
        </w:rPr>
        <w:t>（</w:t>
      </w:r>
      <w:r w:rsidRPr="0018580E">
        <w:rPr>
          <w:rFonts w:asciiTheme="minorEastAsia" w:hAnsiTheme="minorEastAsia" w:hint="eastAsia"/>
          <w:szCs w:val="21"/>
          <w:lang w:eastAsia="zh-Hans"/>
        </w:rPr>
        <w:t>英文配音</w:t>
      </w:r>
      <w:r w:rsidRPr="0018580E">
        <w:rPr>
          <w:rFonts w:asciiTheme="minorEastAsia" w:hAnsiTheme="minorEastAsia"/>
          <w:szCs w:val="21"/>
          <w:lang w:eastAsia="zh-Hans"/>
        </w:rPr>
        <w:t>）</w:t>
      </w:r>
    </w:p>
    <w:p w14:paraId="10623585"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hint="eastAsia"/>
          <w:szCs w:val="21"/>
        </w:rPr>
        <w:t>【</w:t>
      </w:r>
      <w:r w:rsidRPr="0018580E">
        <w:rPr>
          <w:rFonts w:asciiTheme="minorEastAsia" w:hAnsiTheme="minorEastAsia" w:hint="eastAsia"/>
          <w:szCs w:val="21"/>
          <w:lang w:eastAsia="zh-Hans"/>
        </w:rPr>
        <w:t>翻译字幕</w:t>
      </w:r>
      <w:r w:rsidRPr="0018580E">
        <w:rPr>
          <w:rFonts w:asciiTheme="minorEastAsia" w:hAnsiTheme="minorEastAsia"/>
          <w:szCs w:val="21"/>
          <w:lang w:eastAsia="zh-Hans"/>
        </w:rPr>
        <w:t>：</w:t>
      </w:r>
      <w:r w:rsidRPr="0018580E">
        <w:rPr>
          <w:rFonts w:asciiTheme="minorEastAsia" w:hAnsiTheme="minorEastAsia" w:hint="eastAsia"/>
          <w:szCs w:val="21"/>
          <w:lang w:eastAsia="zh-Hans"/>
        </w:rPr>
        <w:t>我们所有人都应该知道历史并从中学习，尽管有些部分让人难受。历史中最黑暗的部分往往是最重要的。如果可能的话，每个人都应该来这儿看看。</w:t>
      </w:r>
      <w:r w:rsidRPr="0018580E">
        <w:rPr>
          <w:rFonts w:asciiTheme="minorEastAsia" w:hAnsiTheme="minorEastAsia" w:hint="eastAsia"/>
          <w:szCs w:val="21"/>
        </w:rPr>
        <w:t>】</w:t>
      </w:r>
    </w:p>
    <w:p w14:paraId="10623586"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szCs w:val="21"/>
        </w:rPr>
        <w:t>3、</w:t>
      </w:r>
      <w:proofErr w:type="gramStart"/>
      <w:r w:rsidRPr="0018580E">
        <w:rPr>
          <w:rFonts w:asciiTheme="minorEastAsia" w:hAnsiTheme="minorEastAsia" w:hint="eastAsia"/>
          <w:szCs w:val="21"/>
        </w:rPr>
        <w:t>回望昨日</w:t>
      </w:r>
      <w:proofErr w:type="gramEnd"/>
      <w:r w:rsidRPr="0018580E">
        <w:rPr>
          <w:rFonts w:asciiTheme="minorEastAsia" w:hAnsiTheme="minorEastAsia" w:hint="eastAsia"/>
          <w:szCs w:val="21"/>
        </w:rPr>
        <w:t>沉重的历史，是一次洗涤精神世界的旅程。站在南京古都沉睡苏醒的土地上，仰望中国人高昂的脊梁。期待明天的历史不会再是哭泣的泪痕。我爱你，中国！请你永远高</w:t>
      </w:r>
      <w:r w:rsidRPr="0018580E">
        <w:rPr>
          <w:rFonts w:asciiTheme="minorEastAsia" w:hAnsiTheme="minorEastAsia" w:hint="eastAsia"/>
          <w:szCs w:val="21"/>
        </w:rPr>
        <w:lastRenderedPageBreak/>
        <w:t>昂地屹立于世界东方，拥抱着未来与和平！</w:t>
      </w:r>
      <w:r w:rsidRPr="0018580E">
        <w:rPr>
          <w:rFonts w:asciiTheme="minorEastAsia" w:hAnsiTheme="minorEastAsia"/>
          <w:szCs w:val="21"/>
        </w:rPr>
        <w:t>——</w:t>
      </w:r>
      <w:r w:rsidRPr="0018580E">
        <w:rPr>
          <w:rFonts w:asciiTheme="minorEastAsia" w:hAnsiTheme="minorEastAsia" w:hint="eastAsia"/>
          <w:szCs w:val="21"/>
          <w:lang w:eastAsia="zh-Hans"/>
        </w:rPr>
        <w:t>郭健</w:t>
      </w:r>
      <w:r w:rsidRPr="0018580E">
        <w:rPr>
          <w:rFonts w:asciiTheme="minorEastAsia" w:hAnsiTheme="minorEastAsia"/>
          <w:szCs w:val="21"/>
          <w:lang w:eastAsia="zh-Hans"/>
        </w:rPr>
        <w:t>，</w:t>
      </w:r>
      <w:r w:rsidRPr="0018580E">
        <w:rPr>
          <w:rFonts w:asciiTheme="minorEastAsia" w:hAnsiTheme="minorEastAsia" w:hint="eastAsia"/>
          <w:szCs w:val="21"/>
          <w:lang w:eastAsia="zh-Hans"/>
        </w:rPr>
        <w:t>中国</w:t>
      </w:r>
    </w:p>
    <w:p w14:paraId="10623587" w14:textId="77777777" w:rsidR="0012542C" w:rsidRPr="0018580E" w:rsidRDefault="0012542C" w:rsidP="0018580E">
      <w:pPr>
        <w:spacing w:line="360" w:lineRule="exact"/>
        <w:rPr>
          <w:rFonts w:asciiTheme="minorEastAsia" w:hAnsiTheme="minorEastAsia"/>
          <w:szCs w:val="21"/>
        </w:rPr>
      </w:pPr>
    </w:p>
    <w:p w14:paraId="10623588" w14:textId="77777777" w:rsidR="0012542C" w:rsidRPr="0018580E" w:rsidRDefault="00000000" w:rsidP="0018580E">
      <w:pPr>
        <w:spacing w:line="360" w:lineRule="exact"/>
        <w:rPr>
          <w:rFonts w:asciiTheme="minorEastAsia" w:hAnsiTheme="minorEastAsia" w:cs="黑体"/>
          <w:b/>
          <w:bCs/>
          <w:color w:val="000000"/>
          <w:szCs w:val="21"/>
          <w:lang w:val="zh-TW" w:eastAsia="zh-Hans"/>
        </w:rPr>
      </w:pPr>
      <w:r w:rsidRPr="0018580E">
        <w:rPr>
          <w:rFonts w:asciiTheme="minorEastAsia" w:hAnsiTheme="minorEastAsia" w:cs="楷体" w:hint="eastAsia"/>
          <w:b/>
          <w:bCs/>
          <w:color w:val="000000"/>
          <w:szCs w:val="21"/>
          <w:lang w:eastAsia="zh-Hans"/>
        </w:rPr>
        <w:t>【</w:t>
      </w:r>
      <w:r w:rsidRPr="0018580E">
        <w:rPr>
          <w:rFonts w:asciiTheme="minorEastAsia" w:hAnsiTheme="minorEastAsia" w:hint="eastAsia"/>
          <w:color w:val="000000"/>
          <w:szCs w:val="21"/>
          <w:lang w:eastAsia="zh-Hans"/>
        </w:rPr>
        <w:t>画面</w:t>
      </w:r>
      <w:r w:rsidRPr="0018580E">
        <w:rPr>
          <w:rFonts w:asciiTheme="minorEastAsia" w:hAnsiTheme="minorEastAsia"/>
          <w:color w:val="000000"/>
          <w:szCs w:val="21"/>
          <w:lang w:eastAsia="zh-Hans"/>
        </w:rPr>
        <w:t>：</w:t>
      </w:r>
      <w:r w:rsidRPr="0018580E">
        <w:rPr>
          <w:rFonts w:asciiTheme="minorEastAsia" w:hAnsiTheme="minorEastAsia" w:hint="eastAsia"/>
          <w:color w:val="000000"/>
          <w:szCs w:val="21"/>
          <w:lang w:eastAsia="zh-Hans"/>
        </w:rPr>
        <w:t>纪念馆名人留言墙留言</w:t>
      </w:r>
      <w:r w:rsidRPr="0018580E">
        <w:rPr>
          <w:rFonts w:asciiTheme="minorEastAsia" w:hAnsiTheme="minorEastAsia" w:cs="楷体" w:hint="eastAsia"/>
          <w:b/>
          <w:bCs/>
          <w:color w:val="000000"/>
          <w:szCs w:val="21"/>
          <w:lang w:val="zh-TW" w:eastAsia="zh-Hans"/>
        </w:rPr>
        <w:t>】</w:t>
      </w:r>
    </w:p>
    <w:p w14:paraId="10623589"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szCs w:val="21"/>
          <w:lang w:eastAsia="zh-Hans"/>
        </w:rPr>
        <w:t>1、</w:t>
      </w:r>
      <w:r w:rsidRPr="0018580E">
        <w:rPr>
          <w:rFonts w:asciiTheme="minorEastAsia" w:hAnsiTheme="minorEastAsia" w:hint="eastAsia"/>
          <w:szCs w:val="21"/>
          <w:lang w:val="zh-TW" w:eastAsia="zh-Hans"/>
        </w:rPr>
        <w:t>南京大屠杀是全人类历史的的教训</w:t>
      </w:r>
      <w:r w:rsidRPr="0018580E">
        <w:rPr>
          <w:rFonts w:asciiTheme="minorEastAsia" w:hAnsiTheme="minorEastAsia"/>
          <w:szCs w:val="21"/>
          <w:lang w:eastAsia="zh-Hans"/>
        </w:rPr>
        <w:t>。</w:t>
      </w:r>
    </w:p>
    <w:p w14:paraId="1062358A"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szCs w:val="21"/>
          <w:lang w:eastAsia="zh-Hans"/>
        </w:rPr>
        <w:t>2、</w:t>
      </w:r>
      <w:r w:rsidRPr="0018580E">
        <w:rPr>
          <w:rFonts w:asciiTheme="minorEastAsia" w:hAnsiTheme="minorEastAsia" w:hint="eastAsia"/>
          <w:szCs w:val="21"/>
          <w:lang w:val="zh-TW" w:eastAsia="zh-Hans"/>
        </w:rPr>
        <w:t>这个纪念馆是我见过最深刻地表达了南京大屠杀悲剧的地方。这是一次令人深深感动的情感体验，感谢</w:t>
      </w:r>
      <w:r w:rsidRPr="0018580E">
        <w:rPr>
          <w:rFonts w:asciiTheme="minorEastAsia" w:hAnsiTheme="minorEastAsia"/>
          <w:szCs w:val="21"/>
          <w:lang w:eastAsia="zh-Hans"/>
        </w:rPr>
        <w:t>。</w:t>
      </w:r>
    </w:p>
    <w:p w14:paraId="1062358B" w14:textId="77777777" w:rsidR="0012542C" w:rsidRPr="0018580E" w:rsidRDefault="00000000" w:rsidP="0018580E">
      <w:pPr>
        <w:spacing w:line="360" w:lineRule="exact"/>
        <w:rPr>
          <w:rFonts w:asciiTheme="minorEastAsia" w:hAnsiTheme="minorEastAsia"/>
          <w:szCs w:val="21"/>
        </w:rPr>
      </w:pPr>
      <w:r w:rsidRPr="0018580E">
        <w:rPr>
          <w:rFonts w:asciiTheme="minorEastAsia" w:hAnsiTheme="minorEastAsia"/>
          <w:szCs w:val="21"/>
          <w:lang w:eastAsia="zh-Hans"/>
        </w:rPr>
        <w:t>3、</w:t>
      </w:r>
      <w:r w:rsidRPr="0018580E">
        <w:rPr>
          <w:rFonts w:asciiTheme="minorEastAsia" w:hAnsiTheme="minorEastAsia" w:hint="eastAsia"/>
          <w:szCs w:val="21"/>
          <w:lang w:val="zh-TW" w:eastAsia="zh-Hans"/>
        </w:rPr>
        <w:t>最好的课程“给和平一个机会”，向遇难者致敬</w:t>
      </w:r>
      <w:r w:rsidRPr="0018580E">
        <w:rPr>
          <w:rFonts w:asciiTheme="minorEastAsia" w:hAnsiTheme="minorEastAsia"/>
          <w:szCs w:val="21"/>
          <w:lang w:eastAsia="zh-Hans"/>
        </w:rPr>
        <w:t>。</w:t>
      </w:r>
    </w:p>
    <w:p w14:paraId="1062358C"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szCs w:val="21"/>
          <w:lang w:eastAsia="zh-Hans"/>
        </w:rPr>
        <w:t>4、</w:t>
      </w:r>
      <w:r w:rsidRPr="0018580E">
        <w:rPr>
          <w:rFonts w:asciiTheme="minorEastAsia" w:hAnsiTheme="minorEastAsia" w:hint="eastAsia"/>
          <w:szCs w:val="21"/>
          <w:lang w:val="zh-TW" w:eastAsia="zh-Hans"/>
        </w:rPr>
        <w:t>希望世界不再有战争和破坏，期待和平普照世界，这是给予各个国家的教训——不要轻易诉诸战争</w:t>
      </w:r>
      <w:r w:rsidRPr="0018580E">
        <w:rPr>
          <w:rFonts w:asciiTheme="minorEastAsia" w:hAnsiTheme="minorEastAsia"/>
          <w:szCs w:val="21"/>
          <w:lang w:eastAsia="zh-Hans"/>
        </w:rPr>
        <w:t>。</w:t>
      </w:r>
    </w:p>
    <w:p w14:paraId="1062358D" w14:textId="77777777" w:rsidR="0012542C" w:rsidRPr="0018580E" w:rsidRDefault="0012542C" w:rsidP="0018580E">
      <w:pPr>
        <w:spacing w:line="360" w:lineRule="exact"/>
        <w:rPr>
          <w:rFonts w:asciiTheme="minorEastAsia" w:hAnsiTheme="minorEastAsia"/>
          <w:szCs w:val="21"/>
          <w:lang w:eastAsia="zh-Hans"/>
        </w:rPr>
      </w:pPr>
    </w:p>
    <w:p w14:paraId="1062358E" w14:textId="77777777" w:rsidR="0012542C" w:rsidRPr="0018580E" w:rsidRDefault="00000000" w:rsidP="0018580E">
      <w:pPr>
        <w:spacing w:line="360" w:lineRule="exact"/>
        <w:rPr>
          <w:rFonts w:asciiTheme="minorEastAsia" w:hAnsiTheme="minorEastAsia"/>
          <w:szCs w:val="21"/>
          <w:lang w:eastAsia="zh-Hans"/>
        </w:rPr>
      </w:pPr>
      <w:r w:rsidRPr="0018580E">
        <w:rPr>
          <w:rFonts w:asciiTheme="minorEastAsia" w:hAnsiTheme="minorEastAsia" w:hint="eastAsia"/>
          <w:szCs w:val="21"/>
          <w:lang w:val="zh-TW" w:eastAsia="zh-Hans"/>
        </w:rPr>
        <w:t>【字幕】</w:t>
      </w:r>
    </w:p>
    <w:p w14:paraId="1062358F" w14:textId="77777777" w:rsidR="0012542C" w:rsidRPr="0018580E" w:rsidRDefault="00000000" w:rsidP="0018580E">
      <w:pPr>
        <w:spacing w:line="360" w:lineRule="exact"/>
        <w:ind w:firstLineChars="200" w:firstLine="420"/>
        <w:rPr>
          <w:rFonts w:asciiTheme="minorEastAsia" w:hAnsiTheme="minorEastAsia"/>
          <w:color w:val="000000"/>
          <w:szCs w:val="21"/>
        </w:rPr>
      </w:pPr>
      <w:r w:rsidRPr="0018580E">
        <w:rPr>
          <w:rFonts w:asciiTheme="minorEastAsia" w:hAnsiTheme="minorEastAsia" w:hint="eastAsia"/>
          <w:color w:val="000000"/>
          <w:szCs w:val="21"/>
        </w:rPr>
        <w:t>忘记历史就等于背叛，铭记历史才能开创未来。</w:t>
      </w:r>
      <w:r w:rsidRPr="0018580E">
        <w:rPr>
          <w:rFonts w:asciiTheme="minorEastAsia" w:hAnsiTheme="minorEastAsia"/>
          <w:szCs w:val="21"/>
        </w:rPr>
        <w:t>2023</w:t>
      </w:r>
      <w:r w:rsidRPr="0018580E">
        <w:rPr>
          <w:rFonts w:asciiTheme="minorEastAsia" w:hAnsiTheme="minorEastAsia" w:hint="eastAsia"/>
          <w:szCs w:val="21"/>
          <w:lang w:eastAsia="zh-Hans"/>
        </w:rPr>
        <w:t>年</w:t>
      </w:r>
      <w:r w:rsidRPr="0018580E">
        <w:rPr>
          <w:rFonts w:asciiTheme="minorEastAsia" w:hAnsiTheme="minorEastAsia"/>
          <w:szCs w:val="21"/>
          <w:lang w:eastAsia="zh-Hans"/>
        </w:rPr>
        <w:t>12</w:t>
      </w:r>
      <w:r w:rsidRPr="0018580E">
        <w:rPr>
          <w:rFonts w:asciiTheme="minorEastAsia" w:hAnsiTheme="minorEastAsia" w:hint="eastAsia"/>
          <w:szCs w:val="21"/>
          <w:lang w:eastAsia="zh-Hans"/>
        </w:rPr>
        <w:t>月</w:t>
      </w:r>
      <w:r w:rsidRPr="0018580E">
        <w:rPr>
          <w:rFonts w:asciiTheme="minorEastAsia" w:hAnsiTheme="minorEastAsia"/>
          <w:szCs w:val="21"/>
          <w:lang w:eastAsia="zh-Hans"/>
        </w:rPr>
        <w:t>13</w:t>
      </w:r>
      <w:r w:rsidRPr="0018580E">
        <w:rPr>
          <w:rFonts w:asciiTheme="minorEastAsia" w:hAnsiTheme="minorEastAsia" w:hint="eastAsia"/>
          <w:szCs w:val="21"/>
          <w:lang w:eastAsia="zh-Hans"/>
        </w:rPr>
        <w:t>日</w:t>
      </w:r>
      <w:r w:rsidRPr="0018580E">
        <w:rPr>
          <w:rFonts w:asciiTheme="minorEastAsia" w:hAnsiTheme="minorEastAsia"/>
          <w:szCs w:val="21"/>
          <w:lang w:eastAsia="zh-Hans"/>
        </w:rPr>
        <w:t>，</w:t>
      </w:r>
      <w:r w:rsidRPr="0018580E">
        <w:rPr>
          <w:rFonts w:asciiTheme="minorEastAsia" w:hAnsiTheme="minorEastAsia" w:hint="eastAsia"/>
          <w:color w:val="000000"/>
          <w:szCs w:val="21"/>
        </w:rPr>
        <w:t>这座浴火重生的古都上空，凄厉的警报与和平的钟声再次响起，向世人宣告：</w:t>
      </w:r>
    </w:p>
    <w:p w14:paraId="10623590" w14:textId="77777777" w:rsidR="0012542C" w:rsidRPr="0018580E" w:rsidRDefault="00000000" w:rsidP="0018580E">
      <w:pPr>
        <w:spacing w:line="360" w:lineRule="exact"/>
        <w:ind w:firstLineChars="200" w:firstLine="420"/>
        <w:rPr>
          <w:rFonts w:asciiTheme="minorEastAsia" w:hAnsiTheme="minorEastAsia"/>
          <w:szCs w:val="21"/>
          <w:lang w:eastAsia="zh-Hans"/>
        </w:rPr>
      </w:pPr>
      <w:r w:rsidRPr="0018580E">
        <w:rPr>
          <w:rFonts w:asciiTheme="minorEastAsia" w:hAnsiTheme="minorEastAsia" w:hint="eastAsia"/>
          <w:color w:val="000000"/>
          <w:szCs w:val="21"/>
        </w:rPr>
        <w:t>牢记历史、不忘过去、珍爱和平、开创未来。</w:t>
      </w:r>
    </w:p>
    <w:p w14:paraId="10623591" w14:textId="77777777" w:rsidR="0012542C" w:rsidRDefault="0012542C" w:rsidP="0018580E">
      <w:pPr>
        <w:spacing w:line="360" w:lineRule="exact"/>
        <w:ind w:firstLineChars="200" w:firstLine="600"/>
        <w:rPr>
          <w:rFonts w:ascii="宋体" w:eastAsia="宋体" w:hAnsi="宋体"/>
          <w:sz w:val="30"/>
          <w:szCs w:val="30"/>
        </w:rPr>
      </w:pPr>
    </w:p>
    <w:p w14:paraId="10623592" w14:textId="77777777" w:rsidR="0012542C" w:rsidRDefault="0012542C" w:rsidP="0018580E">
      <w:pPr>
        <w:spacing w:line="360" w:lineRule="exact"/>
        <w:ind w:firstLineChars="200" w:firstLine="600"/>
        <w:rPr>
          <w:rFonts w:ascii="宋体" w:eastAsia="宋体" w:hAnsi="宋体"/>
          <w:sz w:val="30"/>
          <w:szCs w:val="30"/>
          <w:lang w:eastAsia="zh-Hans"/>
        </w:rPr>
      </w:pPr>
    </w:p>
    <w:sectPr w:rsidR="00125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E9A57" w14:textId="77777777" w:rsidR="00571AEF" w:rsidRDefault="00571AEF" w:rsidP="0018580E">
      <w:r>
        <w:separator/>
      </w:r>
    </w:p>
  </w:endnote>
  <w:endnote w:type="continuationSeparator" w:id="0">
    <w:p w14:paraId="791BEED3" w14:textId="77777777" w:rsidR="00571AEF" w:rsidRDefault="00571AEF" w:rsidP="0018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0D84" w14:textId="77777777" w:rsidR="00571AEF" w:rsidRDefault="00571AEF" w:rsidP="0018580E">
      <w:r>
        <w:separator/>
      </w:r>
    </w:p>
  </w:footnote>
  <w:footnote w:type="continuationSeparator" w:id="0">
    <w:p w14:paraId="655F7432" w14:textId="77777777" w:rsidR="00571AEF" w:rsidRDefault="00571AEF" w:rsidP="0018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A8AC2"/>
    <w:multiLevelType w:val="singleLevel"/>
    <w:tmpl w:val="FFFA8AC2"/>
    <w:lvl w:ilvl="0">
      <w:start w:val="1"/>
      <w:numFmt w:val="decimal"/>
      <w:suff w:val="nothing"/>
      <w:lvlText w:val="%1、"/>
      <w:lvlJc w:val="left"/>
    </w:lvl>
  </w:abstractNum>
  <w:num w:numId="1" w16cid:durableId="94504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DA7FA508"/>
    <w:rsid w:val="DA7FA508"/>
    <w:rsid w:val="00A57C0B"/>
    <w:rsid w:val="17ED70BF"/>
    <w:rsid w:val="1BF77CF2"/>
    <w:rsid w:val="1F9F5C33"/>
    <w:rsid w:val="2F7FCD38"/>
    <w:rsid w:val="326DBA32"/>
    <w:rsid w:val="39FAC466"/>
    <w:rsid w:val="3AF0BF60"/>
    <w:rsid w:val="3DBE5C66"/>
    <w:rsid w:val="3E77B915"/>
    <w:rsid w:val="3FF738B5"/>
    <w:rsid w:val="4BF768B9"/>
    <w:rsid w:val="4E774E05"/>
    <w:rsid w:val="5353EB2D"/>
    <w:rsid w:val="56FF2381"/>
    <w:rsid w:val="5AEFEB75"/>
    <w:rsid w:val="5EFBDE38"/>
    <w:rsid w:val="5FDEEB42"/>
    <w:rsid w:val="5FEF45F3"/>
    <w:rsid w:val="63EF7AE5"/>
    <w:rsid w:val="63FDF4EA"/>
    <w:rsid w:val="679AD5F2"/>
    <w:rsid w:val="67DB2F67"/>
    <w:rsid w:val="69E91273"/>
    <w:rsid w:val="69F7BB7C"/>
    <w:rsid w:val="6B9B2A46"/>
    <w:rsid w:val="6FA31D56"/>
    <w:rsid w:val="6FFB266B"/>
    <w:rsid w:val="6FFF2096"/>
    <w:rsid w:val="76F65C9C"/>
    <w:rsid w:val="77BF8C0B"/>
    <w:rsid w:val="77DED178"/>
    <w:rsid w:val="78EFDF2D"/>
    <w:rsid w:val="79F6C2B6"/>
    <w:rsid w:val="7B3F8146"/>
    <w:rsid w:val="7B6B9CA1"/>
    <w:rsid w:val="7C7FED40"/>
    <w:rsid w:val="7EECB2E3"/>
    <w:rsid w:val="7EF2EB17"/>
    <w:rsid w:val="7EFC6EF8"/>
    <w:rsid w:val="7F2584DE"/>
    <w:rsid w:val="7F5BB459"/>
    <w:rsid w:val="7FAF80B7"/>
    <w:rsid w:val="7FD3B151"/>
    <w:rsid w:val="7FDF791D"/>
    <w:rsid w:val="7FE0E110"/>
    <w:rsid w:val="7FFF489A"/>
    <w:rsid w:val="7FFF7186"/>
    <w:rsid w:val="7FFFA63D"/>
    <w:rsid w:val="9BCE446A"/>
    <w:rsid w:val="9BFB980D"/>
    <w:rsid w:val="9ED0D202"/>
    <w:rsid w:val="A36F81EF"/>
    <w:rsid w:val="A9D752BB"/>
    <w:rsid w:val="AB7F7528"/>
    <w:rsid w:val="AC7F7D1B"/>
    <w:rsid w:val="AFBBF381"/>
    <w:rsid w:val="AFED2815"/>
    <w:rsid w:val="B2FDE7F1"/>
    <w:rsid w:val="BDB77BE7"/>
    <w:rsid w:val="BE988047"/>
    <w:rsid w:val="BEFB4374"/>
    <w:rsid w:val="BF2FE57E"/>
    <w:rsid w:val="BF363D74"/>
    <w:rsid w:val="BF7B3256"/>
    <w:rsid w:val="BFEDBF27"/>
    <w:rsid w:val="BFFEBD86"/>
    <w:rsid w:val="BFFFB93A"/>
    <w:rsid w:val="C9CDEEEC"/>
    <w:rsid w:val="CBC71F2D"/>
    <w:rsid w:val="D3DF9485"/>
    <w:rsid w:val="D4EFD8CA"/>
    <w:rsid w:val="DA7FA508"/>
    <w:rsid w:val="DD6F0F0F"/>
    <w:rsid w:val="DD7DA497"/>
    <w:rsid w:val="DDEF5F6F"/>
    <w:rsid w:val="DFFF1B43"/>
    <w:rsid w:val="DFFF821B"/>
    <w:rsid w:val="E33DCD5A"/>
    <w:rsid w:val="E7FD9451"/>
    <w:rsid w:val="EBDB2D10"/>
    <w:rsid w:val="ED5FCF2E"/>
    <w:rsid w:val="F3DD66BC"/>
    <w:rsid w:val="F3E7C2A4"/>
    <w:rsid w:val="F5FBF4C6"/>
    <w:rsid w:val="F5FD5A3A"/>
    <w:rsid w:val="F63FAB10"/>
    <w:rsid w:val="F9BB1AFC"/>
    <w:rsid w:val="F9E3083C"/>
    <w:rsid w:val="FD3BE80C"/>
    <w:rsid w:val="FDBB0096"/>
    <w:rsid w:val="FDFAD874"/>
    <w:rsid w:val="FF4A23EA"/>
    <w:rsid w:val="FF7E552D"/>
    <w:rsid w:val="FF940211"/>
    <w:rsid w:val="FFDDC15D"/>
    <w:rsid w:val="FFDFBD1E"/>
    <w:rsid w:val="FFF361DB"/>
    <w:rsid w:val="FFF62612"/>
    <w:rsid w:val="FFF89F33"/>
    <w:rsid w:val="FFFB2685"/>
    <w:rsid w:val="FFFC8305"/>
    <w:rsid w:val="FFFFAEAF"/>
    <w:rsid w:val="0012542C"/>
    <w:rsid w:val="0018580E"/>
    <w:rsid w:val="0057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23554"/>
  <w15:docId w15:val="{CBAC5C78-AABC-4F83-9865-74D3CC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18580E"/>
    <w:pPr>
      <w:tabs>
        <w:tab w:val="center" w:pos="4153"/>
        <w:tab w:val="right" w:pos="8306"/>
      </w:tabs>
      <w:snapToGrid w:val="0"/>
      <w:jc w:val="center"/>
    </w:pPr>
    <w:rPr>
      <w:sz w:val="18"/>
      <w:szCs w:val="18"/>
    </w:rPr>
  </w:style>
  <w:style w:type="character" w:customStyle="1" w:styleId="a5">
    <w:name w:val="页眉 字符"/>
    <w:basedOn w:val="a0"/>
    <w:link w:val="a4"/>
    <w:rsid w:val="0018580E"/>
    <w:rPr>
      <w:rFonts w:asciiTheme="minorHAnsi" w:eastAsiaTheme="minorEastAsia" w:hAnsiTheme="minorHAnsi" w:cstheme="minorBidi"/>
      <w:kern w:val="2"/>
      <w:sz w:val="18"/>
      <w:szCs w:val="18"/>
    </w:rPr>
  </w:style>
  <w:style w:type="paragraph" w:styleId="a6">
    <w:name w:val="footer"/>
    <w:basedOn w:val="a"/>
    <w:link w:val="a7"/>
    <w:rsid w:val="0018580E"/>
    <w:pPr>
      <w:tabs>
        <w:tab w:val="center" w:pos="4153"/>
        <w:tab w:val="right" w:pos="8306"/>
      </w:tabs>
      <w:snapToGrid w:val="0"/>
      <w:jc w:val="left"/>
    </w:pPr>
    <w:rPr>
      <w:sz w:val="18"/>
      <w:szCs w:val="18"/>
    </w:rPr>
  </w:style>
  <w:style w:type="character" w:customStyle="1" w:styleId="a7">
    <w:name w:val="页脚 字符"/>
    <w:basedOn w:val="a0"/>
    <w:link w:val="a6"/>
    <w:rsid w:val="0018580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高巍</dc:creator>
  <cp:lastModifiedBy>Tiehcheng Duan</cp:lastModifiedBy>
  <cp:revision>2</cp:revision>
  <dcterms:created xsi:type="dcterms:W3CDTF">2023-12-03T18:48:00Z</dcterms:created>
  <dcterms:modified xsi:type="dcterms:W3CDTF">2024-05-22T13:23:00Z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2052-6.5.0.8616</vt:lpwstr>
  </property>
  <property fmtid="{D5CDD505-2E9C-101B-9397-08002B2CF9AE}" pid="3" name="ICV">
    <vt:lpwstr>21ABD784FB0DBD9597496965AB4931C8_41</vt:lpwstr>
  </property>
</Properties>
</file>